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nil"/>
          <w:left w:val="nil"/>
          <w:bottom w:val="nil"/>
          <w:right w:val="nil"/>
        </w:tblBorders>
        <w:tblLook w:val="0000" w:firstRow="0" w:lastRow="0" w:firstColumn="0" w:lastColumn="0" w:noHBand="0" w:noVBand="0"/>
      </w:tblPr>
      <w:tblGrid>
        <w:gridCol w:w="1843"/>
        <w:gridCol w:w="8080"/>
      </w:tblGrid>
      <w:tr w:rsidR="003C1559" w:rsidRPr="00D60D8C" w:rsidTr="00387B64">
        <w:trPr>
          <w:trHeight w:val="287"/>
        </w:trPr>
        <w:tc>
          <w:tcPr>
            <w:tcW w:w="9923" w:type="dxa"/>
            <w:gridSpan w:val="2"/>
            <w:tcBorders>
              <w:top w:val="double" w:sz="4" w:space="0" w:color="auto"/>
              <w:left w:val="nil"/>
              <w:bottom w:val="double" w:sz="4" w:space="0" w:color="auto"/>
              <w:right w:val="nil"/>
            </w:tcBorders>
            <w:vAlign w:val="center"/>
          </w:tcPr>
          <w:p w:rsidR="003C1559" w:rsidRPr="00066490" w:rsidRDefault="003C1559" w:rsidP="001252B3">
            <w:pPr>
              <w:pStyle w:val="Default"/>
              <w:rPr>
                <w:rFonts w:eastAsia="Times New Roman" w:cs="Arial"/>
                <w:b/>
                <w:bCs/>
                <w:sz w:val="18"/>
                <w:szCs w:val="18"/>
              </w:rPr>
            </w:pPr>
            <w:r w:rsidRPr="00066490">
              <w:rPr>
                <w:rFonts w:eastAsia="Times New Roman" w:cs="Arial"/>
                <w:b/>
                <w:bCs/>
                <w:sz w:val="18"/>
                <w:szCs w:val="18"/>
              </w:rPr>
              <w:t xml:space="preserve">Öğrenci Bilgileri </w:t>
            </w:r>
          </w:p>
        </w:tc>
      </w:tr>
      <w:tr w:rsidR="003C1559" w:rsidRPr="005C4CC2" w:rsidTr="0026490F">
        <w:trPr>
          <w:trHeight w:val="318"/>
        </w:trPr>
        <w:tc>
          <w:tcPr>
            <w:tcW w:w="1843" w:type="dxa"/>
            <w:tcBorders>
              <w:top w:val="double" w:sz="4" w:space="0" w:color="auto"/>
              <w:left w:val="nil"/>
              <w:bottom w:val="nil"/>
              <w:right w:val="nil"/>
            </w:tcBorders>
            <w:vAlign w:val="center"/>
          </w:tcPr>
          <w:p w:rsidR="003C1559" w:rsidRPr="00066490" w:rsidRDefault="003C1559" w:rsidP="000942A8">
            <w:pPr>
              <w:pStyle w:val="NormalVerdana"/>
              <w:ind w:right="-108"/>
              <w:rPr>
                <w:rFonts w:eastAsia="Times New Roman"/>
              </w:rPr>
            </w:pPr>
            <w:r w:rsidRPr="00066490">
              <w:rPr>
                <w:rFonts w:eastAsia="Times New Roman"/>
              </w:rPr>
              <w:t>TC Kimlik No</w:t>
            </w:r>
            <w:r w:rsidRPr="00066490">
              <w:rPr>
                <w:rFonts w:eastAsia="Times New Roman"/>
              </w:rPr>
              <w:tab/>
              <w:t>:</w:t>
            </w:r>
          </w:p>
        </w:tc>
        <w:tc>
          <w:tcPr>
            <w:tcW w:w="8080" w:type="dxa"/>
            <w:tcBorders>
              <w:top w:val="double" w:sz="4" w:space="0" w:color="auto"/>
              <w:left w:val="nil"/>
              <w:bottom w:val="nil"/>
              <w:right w:val="nil"/>
            </w:tcBorders>
            <w:vAlign w:val="center"/>
          </w:tcPr>
          <w:p w:rsidR="003C1559" w:rsidRPr="00066490" w:rsidRDefault="005556DB" w:rsidP="001252B3">
            <w:pPr>
              <w:pStyle w:val="NormalVerdana"/>
              <w:rPr>
                <w:rFonts w:eastAsia="Times New Roman"/>
                <w:b/>
                <w:color w:val="auto"/>
              </w:rPr>
            </w:pPr>
            <w:r w:rsidRPr="00066490">
              <w:rPr>
                <w:rFonts w:eastAsia="Times New Roman" w:cs="Times New Roman"/>
                <w:b/>
              </w:rPr>
              <w:fldChar w:fldCharType="begin">
                <w:ffData>
                  <w:name w:val=""/>
                  <w:enabled/>
                  <w:calcOnExit w:val="0"/>
                  <w:textInput>
                    <w:type w:val="number"/>
                    <w:maxLength w:val="11"/>
                    <w:format w:val="00000000000"/>
                  </w:textInput>
                </w:ffData>
              </w:fldChar>
            </w:r>
            <w:r w:rsidR="0085498C" w:rsidRPr="00066490">
              <w:rPr>
                <w:rFonts w:eastAsia="Times New Roman" w:cs="Times New Roman"/>
                <w:b/>
              </w:rPr>
              <w:instrText xml:space="preserve"> FORMTEXT </w:instrText>
            </w:r>
            <w:r w:rsidRPr="00066490">
              <w:rPr>
                <w:rFonts w:eastAsia="Times New Roman" w:cs="Times New Roman"/>
                <w:b/>
              </w:rPr>
            </w:r>
            <w:r w:rsidRPr="00066490">
              <w:rPr>
                <w:rFonts w:eastAsia="Times New Roman" w:cs="Times New Roman"/>
                <w:b/>
              </w:rPr>
              <w:fldChar w:fldCharType="separate"/>
            </w:r>
            <w:r w:rsidR="0085498C" w:rsidRPr="00066490">
              <w:rPr>
                <w:rFonts w:eastAsia="Times New Roman" w:cs="Times New Roman"/>
                <w:b/>
                <w:noProof/>
              </w:rPr>
              <w:t> </w:t>
            </w:r>
            <w:r w:rsidR="0085498C" w:rsidRPr="00066490">
              <w:rPr>
                <w:rFonts w:eastAsia="Times New Roman" w:cs="Times New Roman"/>
                <w:b/>
                <w:noProof/>
              </w:rPr>
              <w:t> </w:t>
            </w:r>
            <w:r w:rsidR="0085498C" w:rsidRPr="00066490">
              <w:rPr>
                <w:rFonts w:eastAsia="Times New Roman" w:cs="Times New Roman"/>
                <w:b/>
                <w:noProof/>
              </w:rPr>
              <w:t> </w:t>
            </w:r>
            <w:r w:rsidR="0085498C" w:rsidRPr="00066490">
              <w:rPr>
                <w:rFonts w:eastAsia="Times New Roman" w:cs="Times New Roman"/>
                <w:b/>
                <w:noProof/>
              </w:rPr>
              <w:t> </w:t>
            </w:r>
            <w:r w:rsidR="0085498C" w:rsidRPr="00066490">
              <w:rPr>
                <w:rFonts w:eastAsia="Times New Roman" w:cs="Times New Roman"/>
                <w:b/>
                <w:noProof/>
              </w:rPr>
              <w:t> </w:t>
            </w:r>
            <w:r w:rsidRPr="00066490">
              <w:rPr>
                <w:rFonts w:eastAsia="Times New Roman" w:cs="Times New Roman"/>
                <w:b/>
              </w:rPr>
              <w:fldChar w:fldCharType="end"/>
            </w:r>
          </w:p>
        </w:tc>
      </w:tr>
      <w:tr w:rsidR="003C1559" w:rsidRPr="005C4CC2" w:rsidTr="0026490F">
        <w:trPr>
          <w:trHeight w:val="318"/>
        </w:trPr>
        <w:tc>
          <w:tcPr>
            <w:tcW w:w="1843" w:type="dxa"/>
            <w:tcBorders>
              <w:top w:val="nil"/>
              <w:left w:val="nil"/>
              <w:bottom w:val="nil"/>
              <w:right w:val="nil"/>
            </w:tcBorders>
            <w:vAlign w:val="center"/>
          </w:tcPr>
          <w:p w:rsidR="003C1559" w:rsidRPr="00066490" w:rsidRDefault="0090010B" w:rsidP="000942A8">
            <w:pPr>
              <w:pStyle w:val="NormalVerdana"/>
              <w:ind w:right="-108"/>
              <w:rPr>
                <w:rFonts w:eastAsia="Times New Roman"/>
              </w:rPr>
            </w:pPr>
            <w:r w:rsidRPr="00066490">
              <w:rPr>
                <w:rFonts w:eastAsia="Times New Roman"/>
              </w:rPr>
              <w:t>Öğrenci No</w:t>
            </w:r>
            <w:r w:rsidR="003C1559" w:rsidRPr="00066490">
              <w:rPr>
                <w:rFonts w:eastAsia="Times New Roman"/>
              </w:rPr>
              <w:tab/>
              <w:t>:</w:t>
            </w:r>
          </w:p>
        </w:tc>
        <w:tc>
          <w:tcPr>
            <w:tcW w:w="8080" w:type="dxa"/>
            <w:tcBorders>
              <w:top w:val="nil"/>
              <w:left w:val="nil"/>
              <w:bottom w:val="nil"/>
              <w:right w:val="nil"/>
            </w:tcBorders>
            <w:vAlign w:val="center"/>
          </w:tcPr>
          <w:p w:rsidR="003C1559" w:rsidRPr="00066490" w:rsidRDefault="005556DB" w:rsidP="001252B3">
            <w:pPr>
              <w:pStyle w:val="NormalVerdana"/>
              <w:rPr>
                <w:rFonts w:eastAsia="Times New Roman" w:cs="Times New Roman"/>
                <w:b/>
              </w:rPr>
            </w:pPr>
            <w:r w:rsidRPr="00066490">
              <w:rPr>
                <w:rFonts w:eastAsia="Times New Roman" w:cs="Times New Roman"/>
                <w:b/>
              </w:rPr>
              <w:fldChar w:fldCharType="begin">
                <w:ffData>
                  <w:name w:val=""/>
                  <w:enabled/>
                  <w:calcOnExit w:val="0"/>
                  <w:textInput>
                    <w:maxLength w:val="12"/>
                  </w:textInput>
                </w:ffData>
              </w:fldChar>
            </w:r>
            <w:r w:rsidR="00482EF0" w:rsidRPr="00066490">
              <w:rPr>
                <w:rFonts w:eastAsia="Times New Roman" w:cs="Times New Roman"/>
                <w:b/>
              </w:rPr>
              <w:instrText xml:space="preserve"> FORMTEXT </w:instrText>
            </w:r>
            <w:r w:rsidRPr="00066490">
              <w:rPr>
                <w:rFonts w:eastAsia="Times New Roman" w:cs="Times New Roman"/>
                <w:b/>
              </w:rPr>
            </w:r>
            <w:r w:rsidRPr="00066490">
              <w:rPr>
                <w:rFonts w:eastAsia="Times New Roman" w:cs="Times New Roman"/>
                <w:b/>
              </w:rPr>
              <w:fldChar w:fldCharType="separate"/>
            </w:r>
            <w:r w:rsidR="00482EF0" w:rsidRPr="00066490">
              <w:rPr>
                <w:rFonts w:eastAsia="Times New Roman" w:cs="Times New Roman"/>
                <w:b/>
                <w:noProof/>
              </w:rPr>
              <w:t> </w:t>
            </w:r>
            <w:r w:rsidR="00482EF0" w:rsidRPr="00066490">
              <w:rPr>
                <w:rFonts w:eastAsia="Times New Roman" w:cs="Times New Roman"/>
                <w:b/>
                <w:noProof/>
              </w:rPr>
              <w:t> </w:t>
            </w:r>
            <w:r w:rsidR="00482EF0" w:rsidRPr="00066490">
              <w:rPr>
                <w:rFonts w:eastAsia="Times New Roman" w:cs="Times New Roman"/>
                <w:b/>
                <w:noProof/>
              </w:rPr>
              <w:t> </w:t>
            </w:r>
            <w:r w:rsidR="00482EF0" w:rsidRPr="00066490">
              <w:rPr>
                <w:rFonts w:eastAsia="Times New Roman" w:cs="Times New Roman"/>
                <w:b/>
                <w:noProof/>
              </w:rPr>
              <w:t> </w:t>
            </w:r>
            <w:r w:rsidR="00482EF0" w:rsidRPr="00066490">
              <w:rPr>
                <w:rFonts w:eastAsia="Times New Roman" w:cs="Times New Roman"/>
                <w:b/>
                <w:noProof/>
              </w:rPr>
              <w:t> </w:t>
            </w:r>
            <w:r w:rsidRPr="00066490">
              <w:rPr>
                <w:rFonts w:eastAsia="Times New Roman" w:cs="Times New Roman"/>
                <w:b/>
              </w:rPr>
              <w:fldChar w:fldCharType="end"/>
            </w:r>
          </w:p>
        </w:tc>
      </w:tr>
      <w:tr w:rsidR="003C1559" w:rsidRPr="005C4CC2" w:rsidTr="0026490F">
        <w:trPr>
          <w:trHeight w:val="318"/>
        </w:trPr>
        <w:tc>
          <w:tcPr>
            <w:tcW w:w="1843" w:type="dxa"/>
            <w:tcBorders>
              <w:top w:val="nil"/>
              <w:left w:val="nil"/>
              <w:bottom w:val="nil"/>
              <w:right w:val="nil"/>
            </w:tcBorders>
            <w:vAlign w:val="center"/>
          </w:tcPr>
          <w:p w:rsidR="003C1559" w:rsidRPr="00066490" w:rsidRDefault="0090010B" w:rsidP="000942A8">
            <w:pPr>
              <w:pStyle w:val="NormalVerdana"/>
              <w:ind w:right="-108"/>
              <w:rPr>
                <w:rFonts w:eastAsia="Times New Roman"/>
              </w:rPr>
            </w:pPr>
            <w:r w:rsidRPr="00066490">
              <w:rPr>
                <w:rFonts w:eastAsia="Times New Roman"/>
              </w:rPr>
              <w:t>Adı Soyadı</w:t>
            </w:r>
            <w:r w:rsidR="003C1559" w:rsidRPr="00066490">
              <w:rPr>
                <w:rFonts w:eastAsia="Times New Roman"/>
              </w:rPr>
              <w:tab/>
              <w:t>:</w:t>
            </w:r>
          </w:p>
        </w:tc>
        <w:tc>
          <w:tcPr>
            <w:tcW w:w="8080" w:type="dxa"/>
            <w:tcBorders>
              <w:top w:val="nil"/>
              <w:left w:val="nil"/>
              <w:bottom w:val="nil"/>
              <w:right w:val="nil"/>
            </w:tcBorders>
            <w:vAlign w:val="center"/>
          </w:tcPr>
          <w:p w:rsidR="003C1559" w:rsidRPr="00066490" w:rsidRDefault="005556DB" w:rsidP="001252B3">
            <w:pPr>
              <w:pStyle w:val="NormalVerdana"/>
              <w:rPr>
                <w:rFonts w:eastAsia="Times New Roman" w:cs="Times New Roman"/>
                <w:b/>
              </w:rPr>
            </w:pPr>
            <w:r w:rsidRPr="00066490">
              <w:rPr>
                <w:rFonts w:eastAsia="Times New Roman" w:cs="Times New Roman"/>
                <w:b/>
              </w:rPr>
              <w:fldChar w:fldCharType="begin">
                <w:ffData>
                  <w:name w:val=""/>
                  <w:enabled/>
                  <w:calcOnExit w:val="0"/>
                  <w:textInput/>
                </w:ffData>
              </w:fldChar>
            </w:r>
            <w:r w:rsidR="00D77D62" w:rsidRPr="00066490">
              <w:rPr>
                <w:rFonts w:eastAsia="Times New Roman" w:cs="Times New Roman"/>
                <w:b/>
              </w:rPr>
              <w:instrText xml:space="preserve"> FORMTEXT </w:instrText>
            </w:r>
            <w:r w:rsidRPr="00066490">
              <w:rPr>
                <w:rFonts w:eastAsia="Times New Roman" w:cs="Times New Roman"/>
                <w:b/>
              </w:rPr>
            </w:r>
            <w:r w:rsidRPr="00066490">
              <w:rPr>
                <w:rFonts w:eastAsia="Times New Roman" w:cs="Times New Roman"/>
                <w:b/>
              </w:rPr>
              <w:fldChar w:fldCharType="separate"/>
            </w:r>
            <w:r w:rsidR="00D77D62" w:rsidRPr="00066490">
              <w:rPr>
                <w:rFonts w:eastAsia="Times New Roman" w:cs="Times New Roman"/>
                <w:b/>
                <w:noProof/>
              </w:rPr>
              <w:t> </w:t>
            </w:r>
            <w:r w:rsidR="00D77D62" w:rsidRPr="00066490">
              <w:rPr>
                <w:rFonts w:eastAsia="Times New Roman" w:cs="Times New Roman"/>
                <w:b/>
                <w:noProof/>
              </w:rPr>
              <w:t> </w:t>
            </w:r>
            <w:r w:rsidR="00D77D62" w:rsidRPr="00066490">
              <w:rPr>
                <w:rFonts w:eastAsia="Times New Roman" w:cs="Times New Roman"/>
                <w:b/>
                <w:noProof/>
              </w:rPr>
              <w:t> </w:t>
            </w:r>
            <w:r w:rsidR="00D77D62" w:rsidRPr="00066490">
              <w:rPr>
                <w:rFonts w:eastAsia="Times New Roman" w:cs="Times New Roman"/>
                <w:b/>
                <w:noProof/>
              </w:rPr>
              <w:t> </w:t>
            </w:r>
            <w:r w:rsidR="00D77D62" w:rsidRPr="00066490">
              <w:rPr>
                <w:rFonts w:eastAsia="Times New Roman" w:cs="Times New Roman"/>
                <w:b/>
                <w:noProof/>
              </w:rPr>
              <w:t> </w:t>
            </w:r>
            <w:r w:rsidRPr="00066490">
              <w:rPr>
                <w:rFonts w:eastAsia="Times New Roman" w:cs="Times New Roman"/>
                <w:b/>
              </w:rPr>
              <w:fldChar w:fldCharType="end"/>
            </w:r>
          </w:p>
        </w:tc>
      </w:tr>
      <w:tr w:rsidR="0026490F" w:rsidRPr="005C4CC2" w:rsidTr="0026490F">
        <w:trPr>
          <w:trHeight w:val="318"/>
        </w:trPr>
        <w:tc>
          <w:tcPr>
            <w:tcW w:w="1843" w:type="dxa"/>
            <w:tcBorders>
              <w:top w:val="nil"/>
              <w:left w:val="nil"/>
              <w:bottom w:val="nil"/>
              <w:right w:val="nil"/>
            </w:tcBorders>
            <w:shd w:val="clear" w:color="auto" w:fill="auto"/>
            <w:vAlign w:val="center"/>
          </w:tcPr>
          <w:p w:rsidR="0026490F" w:rsidRPr="009B760E" w:rsidRDefault="0026490F" w:rsidP="0026490F">
            <w:pPr>
              <w:pStyle w:val="NormalVerdana"/>
            </w:pPr>
            <w:r w:rsidRPr="009B760E">
              <w:t>Ana B</w:t>
            </w:r>
            <w:r>
              <w:t>ilim Dalı</w:t>
            </w:r>
            <w:r>
              <w:tab/>
            </w:r>
            <w:r w:rsidRPr="009B760E">
              <w:t>:</w:t>
            </w:r>
          </w:p>
        </w:tc>
        <w:tc>
          <w:tcPr>
            <w:tcW w:w="8080" w:type="dxa"/>
            <w:tcBorders>
              <w:top w:val="nil"/>
              <w:left w:val="nil"/>
              <w:bottom w:val="nil"/>
              <w:right w:val="nil"/>
            </w:tcBorders>
            <w:vAlign w:val="center"/>
          </w:tcPr>
          <w:p w:rsidR="0026490F" w:rsidRPr="009B760E" w:rsidRDefault="00F82FFA" w:rsidP="0026490F">
            <w:pPr>
              <w:spacing w:after="0" w:line="240" w:lineRule="auto"/>
              <w:rPr>
                <w:rFonts w:ascii="Verdana" w:hAnsi="Verdana"/>
                <w:sz w:val="18"/>
                <w:szCs w:val="18"/>
              </w:rPr>
            </w:pPr>
            <w:r w:rsidRPr="008969B0">
              <w:rPr>
                <w:rFonts w:ascii="Verdana" w:hAnsi="Verdana"/>
                <w:sz w:val="18"/>
                <w:szCs w:val="18"/>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ı Diller Eğitimi"/>
                    <w:listEntry w:val="    "/>
                    <w:listEntry w:val="İlköğretim"/>
                    <w:listEntry w:val="Ortaöğretim Fen ve Matematik Alanlar Eğitimi"/>
                    <w:listEntry w:val="Ortaöğretim Sosyal Alanlar Eğitimi"/>
                  </w:ddList>
                </w:ffData>
              </w:fldChar>
            </w:r>
            <w:r w:rsidRPr="008969B0">
              <w:rPr>
                <w:rFonts w:ascii="Verdana" w:hAnsi="Verdana"/>
                <w:sz w:val="18"/>
                <w:szCs w:val="18"/>
              </w:rPr>
              <w:instrText xml:space="preserve"> FORMDROPDOWN </w:instrText>
            </w:r>
            <w:r w:rsidR="00D14821">
              <w:rPr>
                <w:rFonts w:ascii="Verdana" w:hAnsi="Verdana"/>
                <w:sz w:val="18"/>
                <w:szCs w:val="18"/>
              </w:rPr>
            </w:r>
            <w:r w:rsidR="00D14821">
              <w:rPr>
                <w:rFonts w:ascii="Verdana" w:hAnsi="Verdana"/>
                <w:sz w:val="18"/>
                <w:szCs w:val="18"/>
              </w:rPr>
              <w:fldChar w:fldCharType="separate"/>
            </w:r>
            <w:r w:rsidRPr="008969B0">
              <w:rPr>
                <w:rFonts w:ascii="Verdana" w:hAnsi="Verdana"/>
                <w:sz w:val="18"/>
                <w:szCs w:val="18"/>
              </w:rPr>
              <w:fldChar w:fldCharType="end"/>
            </w:r>
          </w:p>
        </w:tc>
      </w:tr>
      <w:tr w:rsidR="0026490F" w:rsidRPr="005C4CC2" w:rsidTr="002649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8"/>
        </w:trPr>
        <w:tc>
          <w:tcPr>
            <w:tcW w:w="1843" w:type="dxa"/>
            <w:shd w:val="clear" w:color="auto" w:fill="auto"/>
            <w:vAlign w:val="center"/>
          </w:tcPr>
          <w:p w:rsidR="0026490F" w:rsidRPr="009B760E" w:rsidRDefault="0026490F" w:rsidP="0026490F">
            <w:pPr>
              <w:pStyle w:val="NormalVerdana"/>
            </w:pPr>
            <w:r>
              <w:t>Bilim Dalı</w:t>
            </w:r>
            <w:r>
              <w:tab/>
            </w:r>
            <w:r w:rsidRPr="009B760E">
              <w:t>:</w:t>
            </w:r>
          </w:p>
        </w:tc>
        <w:tc>
          <w:tcPr>
            <w:tcW w:w="8080" w:type="dxa"/>
            <w:vAlign w:val="center"/>
          </w:tcPr>
          <w:p w:rsidR="0026490F" w:rsidRPr="009B760E" w:rsidRDefault="0026490F" w:rsidP="0026490F">
            <w:pPr>
              <w:spacing w:after="0" w:line="240" w:lineRule="auto"/>
              <w:rPr>
                <w:rFonts w:ascii="Verdana" w:hAnsi="Verdana"/>
                <w:sz w:val="18"/>
                <w:szCs w:val="18"/>
              </w:rPr>
            </w:pPr>
            <w:r w:rsidRPr="009B760E">
              <w:rPr>
                <w:rFonts w:ascii="Verdana" w:hAnsi="Verdana"/>
                <w:sz w:val="18"/>
                <w:szCs w:val="18"/>
              </w:rPr>
              <w:fldChar w:fldCharType="begin">
                <w:ffData>
                  <w:name w:val=""/>
                  <w:enabled/>
                  <w:calcOnExit w:val="0"/>
                  <w:textInput/>
                </w:ffData>
              </w:fldChar>
            </w:r>
            <w:r w:rsidRPr="009B760E">
              <w:rPr>
                <w:rFonts w:ascii="Verdana" w:hAnsi="Verdana"/>
                <w:sz w:val="18"/>
                <w:szCs w:val="18"/>
              </w:rPr>
              <w:instrText xml:space="preserve"> FORMTEXT </w:instrText>
            </w:r>
            <w:r w:rsidRPr="009B760E">
              <w:rPr>
                <w:rFonts w:ascii="Verdana" w:hAnsi="Verdana"/>
                <w:sz w:val="18"/>
                <w:szCs w:val="18"/>
              </w:rPr>
            </w:r>
            <w:r w:rsidRPr="009B760E">
              <w:rPr>
                <w:rFonts w:ascii="Verdana" w:hAnsi="Verdana"/>
                <w:sz w:val="18"/>
                <w:szCs w:val="18"/>
              </w:rPr>
              <w:fldChar w:fldCharType="separate"/>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sz w:val="18"/>
                <w:szCs w:val="18"/>
              </w:rPr>
              <w:fldChar w:fldCharType="end"/>
            </w:r>
          </w:p>
        </w:tc>
      </w:tr>
      <w:tr w:rsidR="0026490F" w:rsidRPr="005C4CC2" w:rsidTr="0026490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8"/>
        </w:trPr>
        <w:tc>
          <w:tcPr>
            <w:tcW w:w="1843" w:type="dxa"/>
            <w:tcBorders>
              <w:bottom w:val="double" w:sz="4" w:space="0" w:color="auto"/>
            </w:tcBorders>
            <w:shd w:val="clear" w:color="auto" w:fill="auto"/>
            <w:vAlign w:val="center"/>
          </w:tcPr>
          <w:p w:rsidR="0026490F" w:rsidRPr="009B760E" w:rsidRDefault="0026490F" w:rsidP="0026490F">
            <w:pPr>
              <w:pStyle w:val="NormalVerdana"/>
            </w:pPr>
            <w:r>
              <w:t>Programı</w:t>
            </w:r>
            <w:r>
              <w:tab/>
            </w:r>
            <w:r w:rsidRPr="009B760E">
              <w:t>:</w:t>
            </w:r>
          </w:p>
        </w:tc>
        <w:tc>
          <w:tcPr>
            <w:tcW w:w="8080" w:type="dxa"/>
            <w:tcBorders>
              <w:bottom w:val="double" w:sz="4" w:space="0" w:color="auto"/>
            </w:tcBorders>
            <w:vAlign w:val="center"/>
          </w:tcPr>
          <w:p w:rsidR="0026490F" w:rsidRPr="009B760E" w:rsidRDefault="0026490F" w:rsidP="0026490F">
            <w:pPr>
              <w:spacing w:after="0" w:line="240" w:lineRule="auto"/>
              <w:rPr>
                <w:rFonts w:ascii="Verdana" w:hAnsi="Verdana"/>
                <w:sz w:val="18"/>
                <w:szCs w:val="18"/>
              </w:rPr>
            </w:pPr>
            <w:r w:rsidRPr="009B760E">
              <w:rPr>
                <w:rFonts w:ascii="Verdana" w:hAnsi="Verdana"/>
                <w:sz w:val="18"/>
                <w:szCs w:val="18"/>
              </w:rPr>
              <w:fldChar w:fldCharType="begin">
                <w:ffData>
                  <w:name w:val=""/>
                  <w:enabled/>
                  <w:calcOnExit w:val="0"/>
                  <w:ddList>
                    <w:listEntry w:val="Seçiniz"/>
                    <w:listEntry w:val="Tezli Yüksek Lisans"/>
                    <w:listEntry w:val="Tezsiz Yüksek Lisans"/>
                    <w:listEntry w:val="Doktora"/>
                  </w:ddList>
                </w:ffData>
              </w:fldChar>
            </w:r>
            <w:r w:rsidRPr="009B760E">
              <w:rPr>
                <w:rFonts w:ascii="Verdana" w:hAnsi="Verdana"/>
                <w:sz w:val="18"/>
                <w:szCs w:val="18"/>
              </w:rPr>
              <w:instrText xml:space="preserve"> FORMDROPDOWN </w:instrText>
            </w:r>
            <w:r w:rsidR="00D14821">
              <w:rPr>
                <w:rFonts w:ascii="Verdana" w:hAnsi="Verdana"/>
                <w:sz w:val="18"/>
                <w:szCs w:val="18"/>
              </w:rPr>
            </w:r>
            <w:r w:rsidR="00D14821">
              <w:rPr>
                <w:rFonts w:ascii="Verdana" w:hAnsi="Verdana"/>
                <w:sz w:val="18"/>
                <w:szCs w:val="18"/>
              </w:rPr>
              <w:fldChar w:fldCharType="separate"/>
            </w:r>
            <w:r w:rsidRPr="009B760E">
              <w:rPr>
                <w:rFonts w:ascii="Verdana" w:hAnsi="Verdana"/>
                <w:sz w:val="18"/>
                <w:szCs w:val="18"/>
              </w:rPr>
              <w:fldChar w:fldCharType="end"/>
            </w:r>
          </w:p>
        </w:tc>
      </w:tr>
    </w:tbl>
    <w:p w:rsidR="0005111C" w:rsidRDefault="0005111C" w:rsidP="002A61C0">
      <w:pPr>
        <w:pStyle w:val="Default"/>
        <w:jc w:val="both"/>
        <w:rPr>
          <w:sz w:val="16"/>
          <w:szCs w:val="16"/>
        </w:rPr>
      </w:pPr>
      <w:r w:rsidRPr="004C165D">
        <w:rPr>
          <w:sz w:val="16"/>
          <w:szCs w:val="16"/>
        </w:rPr>
        <w:t>Aşağıda</w:t>
      </w:r>
      <w:r w:rsidR="004C165D">
        <w:rPr>
          <w:sz w:val="16"/>
          <w:szCs w:val="16"/>
        </w:rPr>
        <w:t xml:space="preserve"> konusunu belirttiğim tez çalışmasın</w:t>
      </w:r>
      <w:r w:rsidR="00BB3166">
        <w:rPr>
          <w:sz w:val="16"/>
          <w:szCs w:val="16"/>
        </w:rPr>
        <w:t>ın veri toplama süreci</w:t>
      </w:r>
      <w:r w:rsidR="004C165D">
        <w:rPr>
          <w:sz w:val="16"/>
          <w:szCs w:val="16"/>
        </w:rPr>
        <w:t xml:space="preserve"> </w:t>
      </w:r>
      <w:r w:rsidR="00BB3166">
        <w:rPr>
          <w:sz w:val="16"/>
          <w:szCs w:val="16"/>
        </w:rPr>
        <w:t>öncesi</w:t>
      </w:r>
      <w:r w:rsidR="004C165D">
        <w:rPr>
          <w:sz w:val="16"/>
          <w:szCs w:val="16"/>
        </w:rPr>
        <w:t xml:space="preserve">  </w:t>
      </w:r>
      <w:r w:rsidR="004C165D" w:rsidRPr="004C165D">
        <w:rPr>
          <w:b/>
          <w:sz w:val="16"/>
          <w:szCs w:val="16"/>
        </w:rPr>
        <w:t>“Etik Kurul Kararı”</w:t>
      </w:r>
      <w:r w:rsidR="004C165D">
        <w:rPr>
          <w:b/>
          <w:sz w:val="16"/>
          <w:szCs w:val="16"/>
        </w:rPr>
        <w:t xml:space="preserve"> </w:t>
      </w:r>
      <w:r w:rsidR="004C165D">
        <w:rPr>
          <w:sz w:val="16"/>
          <w:szCs w:val="16"/>
        </w:rPr>
        <w:t>alınması;</w:t>
      </w:r>
    </w:p>
    <w:p w:rsidR="00393F28" w:rsidRDefault="00393F28" w:rsidP="00A86993">
      <w:pPr>
        <w:pStyle w:val="Default"/>
        <w:jc w:val="both"/>
        <w:rPr>
          <w:sz w:val="16"/>
          <w:szCs w:val="16"/>
        </w:rPr>
      </w:pPr>
      <w:r w:rsidRPr="007059E5">
        <w:rPr>
          <w:sz w:val="16"/>
          <w:szCs w:val="16"/>
        </w:rPr>
        <w:fldChar w:fldCharType="begin">
          <w:ffData>
            <w:name w:val=""/>
            <w:enabled/>
            <w:calcOnExit w:val="0"/>
            <w:checkBox>
              <w:size w:val="22"/>
              <w:default w:val="0"/>
            </w:checkBox>
          </w:ffData>
        </w:fldChar>
      </w:r>
      <w:r w:rsidRPr="007059E5">
        <w:rPr>
          <w:sz w:val="16"/>
          <w:szCs w:val="16"/>
        </w:rPr>
        <w:instrText xml:space="preserve"> FORMCHECKBOX </w:instrText>
      </w:r>
      <w:r w:rsidR="00D14821">
        <w:rPr>
          <w:sz w:val="16"/>
          <w:szCs w:val="16"/>
        </w:rPr>
      </w:r>
      <w:r w:rsidR="00D14821">
        <w:rPr>
          <w:sz w:val="16"/>
          <w:szCs w:val="16"/>
        </w:rPr>
        <w:fldChar w:fldCharType="separate"/>
      </w:r>
      <w:r w:rsidRPr="007059E5">
        <w:rPr>
          <w:sz w:val="16"/>
          <w:szCs w:val="16"/>
        </w:rPr>
        <w:fldChar w:fldCharType="end"/>
      </w:r>
      <w:r>
        <w:rPr>
          <w:sz w:val="16"/>
          <w:szCs w:val="16"/>
        </w:rPr>
        <w:t xml:space="preserve">  Gerekmemektedir.</w:t>
      </w:r>
    </w:p>
    <w:p w:rsidR="004C165D" w:rsidRDefault="004C165D" w:rsidP="007663A3">
      <w:pPr>
        <w:pStyle w:val="Default"/>
        <w:jc w:val="both"/>
        <w:rPr>
          <w:sz w:val="16"/>
          <w:szCs w:val="16"/>
        </w:rPr>
      </w:pPr>
      <w:r w:rsidRPr="007059E5">
        <w:rPr>
          <w:sz w:val="16"/>
          <w:szCs w:val="16"/>
        </w:rPr>
        <w:fldChar w:fldCharType="begin">
          <w:ffData>
            <w:name w:val=""/>
            <w:enabled/>
            <w:calcOnExit w:val="0"/>
            <w:checkBox>
              <w:size w:val="22"/>
              <w:default w:val="0"/>
            </w:checkBox>
          </w:ffData>
        </w:fldChar>
      </w:r>
      <w:r w:rsidRPr="007059E5">
        <w:rPr>
          <w:sz w:val="16"/>
          <w:szCs w:val="16"/>
        </w:rPr>
        <w:instrText xml:space="preserve"> FORMCHECKBOX </w:instrText>
      </w:r>
      <w:r w:rsidR="00D14821">
        <w:rPr>
          <w:sz w:val="16"/>
          <w:szCs w:val="16"/>
        </w:rPr>
      </w:r>
      <w:r w:rsidR="00D14821">
        <w:rPr>
          <w:sz w:val="16"/>
          <w:szCs w:val="16"/>
        </w:rPr>
        <w:fldChar w:fldCharType="separate"/>
      </w:r>
      <w:r w:rsidRPr="007059E5">
        <w:rPr>
          <w:sz w:val="16"/>
          <w:szCs w:val="16"/>
        </w:rPr>
        <w:fldChar w:fldCharType="end"/>
      </w:r>
      <w:r w:rsidR="00A86993">
        <w:rPr>
          <w:sz w:val="16"/>
          <w:szCs w:val="16"/>
        </w:rPr>
        <w:t xml:space="preserve"> </w:t>
      </w:r>
      <w:r w:rsidR="006427E3">
        <w:rPr>
          <w:sz w:val="16"/>
          <w:szCs w:val="16"/>
        </w:rPr>
        <w:t xml:space="preserve"> </w:t>
      </w:r>
      <w:r w:rsidR="00393F28">
        <w:rPr>
          <w:sz w:val="16"/>
          <w:szCs w:val="16"/>
        </w:rPr>
        <w:t>G</w:t>
      </w:r>
      <w:r>
        <w:rPr>
          <w:sz w:val="16"/>
          <w:szCs w:val="16"/>
        </w:rPr>
        <w:t>erekmekte olup,</w:t>
      </w:r>
      <w:r w:rsidR="009B4542">
        <w:rPr>
          <w:sz w:val="16"/>
          <w:szCs w:val="16"/>
        </w:rPr>
        <w:t xml:space="preserve"> </w:t>
      </w:r>
      <w:r w:rsidR="009B4542" w:rsidRPr="009B4542">
        <w:rPr>
          <w:sz w:val="16"/>
          <w:szCs w:val="16"/>
        </w:rPr>
        <w:t>tez konu</w:t>
      </w:r>
      <w:r w:rsidR="009B4542">
        <w:rPr>
          <w:sz w:val="16"/>
          <w:szCs w:val="16"/>
        </w:rPr>
        <w:t>su</w:t>
      </w:r>
      <w:r w:rsidR="009B4542" w:rsidRPr="009B4542">
        <w:rPr>
          <w:sz w:val="16"/>
          <w:szCs w:val="16"/>
        </w:rPr>
        <w:t xml:space="preserve"> Enstitü Yönetim Ku</w:t>
      </w:r>
      <w:r w:rsidR="006427E3">
        <w:rPr>
          <w:sz w:val="16"/>
          <w:szCs w:val="16"/>
        </w:rPr>
        <w:t xml:space="preserve">rulunca kabul edildikten sonra </w:t>
      </w:r>
      <w:r w:rsidR="003B0E8C">
        <w:rPr>
          <w:sz w:val="16"/>
          <w:szCs w:val="16"/>
        </w:rPr>
        <w:t>ilgil Etik Kurul</w:t>
      </w:r>
      <w:r w:rsidR="004B3371">
        <w:rPr>
          <w:sz w:val="16"/>
          <w:szCs w:val="16"/>
        </w:rPr>
        <w:t>a başvurarak</w:t>
      </w:r>
      <w:r w:rsidR="009B4542">
        <w:rPr>
          <w:rFonts w:ascii="Open Sans" w:hAnsi="Open Sans" w:cs="Open Sans"/>
          <w:color w:val="777777"/>
          <w:shd w:val="clear" w:color="auto" w:fill="FFFFFF"/>
        </w:rPr>
        <w:t xml:space="preserve"> </w:t>
      </w:r>
      <w:r w:rsidR="009B4542" w:rsidRPr="004C165D">
        <w:rPr>
          <w:b/>
          <w:sz w:val="16"/>
          <w:szCs w:val="16"/>
        </w:rPr>
        <w:t>Etik Kurul Kararı</w:t>
      </w:r>
      <w:r w:rsidR="009B4542">
        <w:rPr>
          <w:b/>
          <w:sz w:val="16"/>
          <w:szCs w:val="16"/>
        </w:rPr>
        <w:t xml:space="preserve"> </w:t>
      </w:r>
      <w:r w:rsidR="009B4542" w:rsidRPr="004B3371">
        <w:rPr>
          <w:sz w:val="16"/>
          <w:szCs w:val="16"/>
        </w:rPr>
        <w:t>ala</w:t>
      </w:r>
      <w:r w:rsidR="004B3371" w:rsidRPr="004B3371">
        <w:rPr>
          <w:sz w:val="16"/>
          <w:szCs w:val="16"/>
        </w:rPr>
        <w:t>cağımı</w:t>
      </w:r>
      <w:r w:rsidR="004B3371">
        <w:rPr>
          <w:b/>
          <w:sz w:val="16"/>
          <w:szCs w:val="16"/>
        </w:rPr>
        <w:t xml:space="preserve"> </w:t>
      </w:r>
      <w:r w:rsidR="00393F28">
        <w:rPr>
          <w:sz w:val="16"/>
          <w:szCs w:val="16"/>
        </w:rPr>
        <w:t>beyan ve kabul ederim.</w:t>
      </w:r>
    </w:p>
    <w:p w:rsidR="00393F28" w:rsidRPr="004C165D" w:rsidRDefault="00393F28" w:rsidP="00393F28">
      <w:pPr>
        <w:pStyle w:val="Default"/>
        <w:jc w:val="both"/>
        <w:rPr>
          <w:sz w:val="16"/>
          <w:szCs w:val="16"/>
        </w:rPr>
      </w:pPr>
    </w:p>
    <w:p w:rsidR="00DD4042" w:rsidRDefault="00DD4042" w:rsidP="007C0E3F">
      <w:pPr>
        <w:pStyle w:val="Default"/>
        <w:spacing w:before="120"/>
        <w:rPr>
          <w:rStyle w:val="NormalVerdanaChar"/>
        </w:rPr>
      </w:pP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05111C">
        <w:rPr>
          <w:rFonts w:cs="Arial"/>
          <w:sz w:val="20"/>
          <w:szCs w:val="20"/>
        </w:rPr>
        <w:t xml:space="preserve">           </w:t>
      </w:r>
      <w:r w:rsidR="00393F28">
        <w:rPr>
          <w:rFonts w:cs="Arial"/>
          <w:sz w:val="20"/>
          <w:szCs w:val="20"/>
        </w:rPr>
        <w:t xml:space="preserve">          </w:t>
      </w:r>
      <w:r w:rsidR="0005111C">
        <w:rPr>
          <w:rFonts w:cs="Arial"/>
          <w:sz w:val="20"/>
          <w:szCs w:val="20"/>
        </w:rPr>
        <w:t xml:space="preserve"> </w:t>
      </w:r>
      <w:r w:rsidR="00E956C8" w:rsidRPr="005C4CC2">
        <w:rPr>
          <w:rFonts w:cs="Arial"/>
          <w:sz w:val="18"/>
          <w:szCs w:val="18"/>
        </w:rPr>
        <w:t xml:space="preserve">Tarih: </w:t>
      </w:r>
      <w:r w:rsidR="005556DB" w:rsidRPr="00397726">
        <w:rPr>
          <w:b/>
          <w:sz w:val="18"/>
          <w:szCs w:val="18"/>
        </w:rPr>
        <w:fldChar w:fldCharType="begin">
          <w:ffData>
            <w:name w:val=""/>
            <w:enabled/>
            <w:calcOnExit w:val="0"/>
            <w:textInput>
              <w:type w:val="number"/>
              <w:maxLength w:val="2"/>
              <w:format w:val="00"/>
            </w:textInput>
          </w:ffData>
        </w:fldChar>
      </w:r>
      <w:r w:rsidR="00545A92" w:rsidRPr="00397726">
        <w:rPr>
          <w:b/>
          <w:sz w:val="18"/>
          <w:szCs w:val="18"/>
        </w:rPr>
        <w:instrText xml:space="preserve"> FORMTEXT </w:instrText>
      </w:r>
      <w:r w:rsidR="005556DB" w:rsidRPr="00397726">
        <w:rPr>
          <w:b/>
          <w:sz w:val="18"/>
          <w:szCs w:val="18"/>
        </w:rPr>
      </w:r>
      <w:r w:rsidR="005556DB" w:rsidRPr="00397726">
        <w:rPr>
          <w:b/>
          <w:sz w:val="18"/>
          <w:szCs w:val="18"/>
        </w:rPr>
        <w:fldChar w:fldCharType="separate"/>
      </w:r>
      <w:r w:rsidR="00545A92" w:rsidRPr="00397726">
        <w:rPr>
          <w:b/>
          <w:noProof/>
          <w:sz w:val="18"/>
          <w:szCs w:val="18"/>
        </w:rPr>
        <w:t> </w:t>
      </w:r>
      <w:r w:rsidR="00545A92" w:rsidRPr="00397726">
        <w:rPr>
          <w:b/>
          <w:noProof/>
          <w:sz w:val="18"/>
          <w:szCs w:val="18"/>
        </w:rPr>
        <w:t> </w:t>
      </w:r>
      <w:r w:rsidR="005556DB" w:rsidRPr="00397726">
        <w:rPr>
          <w:b/>
          <w:sz w:val="18"/>
          <w:szCs w:val="18"/>
        </w:rPr>
        <w:fldChar w:fldCharType="end"/>
      </w:r>
      <w:r w:rsidR="00545A92" w:rsidRPr="00910BC9">
        <w:rPr>
          <w:sz w:val="18"/>
          <w:szCs w:val="18"/>
        </w:rPr>
        <w:t>/</w:t>
      </w:r>
      <w:r w:rsidR="005556DB" w:rsidRPr="00397726">
        <w:rPr>
          <w:b/>
          <w:sz w:val="18"/>
          <w:szCs w:val="18"/>
        </w:rPr>
        <w:fldChar w:fldCharType="begin">
          <w:ffData>
            <w:name w:val=""/>
            <w:enabled/>
            <w:calcOnExit w:val="0"/>
            <w:textInput>
              <w:type w:val="number"/>
              <w:maxLength w:val="2"/>
              <w:format w:val="00"/>
            </w:textInput>
          </w:ffData>
        </w:fldChar>
      </w:r>
      <w:r w:rsidR="00545A92" w:rsidRPr="00397726">
        <w:rPr>
          <w:b/>
          <w:sz w:val="18"/>
          <w:szCs w:val="18"/>
        </w:rPr>
        <w:instrText xml:space="preserve"> FORMTEXT </w:instrText>
      </w:r>
      <w:r w:rsidR="005556DB" w:rsidRPr="00397726">
        <w:rPr>
          <w:b/>
          <w:sz w:val="18"/>
          <w:szCs w:val="18"/>
        </w:rPr>
      </w:r>
      <w:r w:rsidR="005556DB" w:rsidRPr="00397726">
        <w:rPr>
          <w:b/>
          <w:sz w:val="18"/>
          <w:szCs w:val="18"/>
        </w:rPr>
        <w:fldChar w:fldCharType="separate"/>
      </w:r>
      <w:r w:rsidR="00545A92" w:rsidRPr="00397726">
        <w:rPr>
          <w:b/>
          <w:noProof/>
          <w:sz w:val="18"/>
          <w:szCs w:val="18"/>
        </w:rPr>
        <w:t> </w:t>
      </w:r>
      <w:r w:rsidR="00545A92" w:rsidRPr="00397726">
        <w:rPr>
          <w:b/>
          <w:noProof/>
          <w:sz w:val="18"/>
          <w:szCs w:val="18"/>
        </w:rPr>
        <w:t> </w:t>
      </w:r>
      <w:r w:rsidR="005556DB" w:rsidRPr="00397726">
        <w:rPr>
          <w:b/>
          <w:sz w:val="18"/>
          <w:szCs w:val="18"/>
        </w:rPr>
        <w:fldChar w:fldCharType="end"/>
      </w:r>
      <w:r w:rsidR="00545A92" w:rsidRPr="00910BC9">
        <w:rPr>
          <w:sz w:val="18"/>
          <w:szCs w:val="18"/>
        </w:rPr>
        <w:t>/</w:t>
      </w:r>
      <w:r w:rsidR="005556DB" w:rsidRPr="00397726">
        <w:rPr>
          <w:b/>
          <w:sz w:val="18"/>
          <w:szCs w:val="18"/>
        </w:rPr>
        <w:fldChar w:fldCharType="begin">
          <w:ffData>
            <w:name w:val=""/>
            <w:enabled/>
            <w:calcOnExit w:val="0"/>
            <w:textInput>
              <w:type w:val="number"/>
              <w:maxLength w:val="4"/>
              <w:format w:val="0000"/>
            </w:textInput>
          </w:ffData>
        </w:fldChar>
      </w:r>
      <w:r w:rsidR="00545A92" w:rsidRPr="00397726">
        <w:rPr>
          <w:b/>
          <w:sz w:val="18"/>
          <w:szCs w:val="18"/>
        </w:rPr>
        <w:instrText xml:space="preserve"> FORMTEXT </w:instrText>
      </w:r>
      <w:r w:rsidR="005556DB" w:rsidRPr="00397726">
        <w:rPr>
          <w:b/>
          <w:sz w:val="18"/>
          <w:szCs w:val="18"/>
        </w:rPr>
      </w:r>
      <w:r w:rsidR="005556DB" w:rsidRPr="00397726">
        <w:rPr>
          <w:b/>
          <w:sz w:val="18"/>
          <w:szCs w:val="18"/>
        </w:rPr>
        <w:fldChar w:fldCharType="separate"/>
      </w:r>
      <w:r w:rsidR="00545A92" w:rsidRPr="00397726">
        <w:rPr>
          <w:b/>
          <w:noProof/>
          <w:sz w:val="18"/>
          <w:szCs w:val="18"/>
        </w:rPr>
        <w:t> </w:t>
      </w:r>
      <w:r w:rsidR="00545A92" w:rsidRPr="00397726">
        <w:rPr>
          <w:b/>
          <w:noProof/>
          <w:sz w:val="18"/>
          <w:szCs w:val="18"/>
        </w:rPr>
        <w:t> </w:t>
      </w:r>
      <w:r w:rsidR="00545A92" w:rsidRPr="00397726">
        <w:rPr>
          <w:b/>
          <w:noProof/>
          <w:sz w:val="18"/>
          <w:szCs w:val="18"/>
        </w:rPr>
        <w:t> </w:t>
      </w:r>
      <w:r w:rsidR="00545A92" w:rsidRPr="00397726">
        <w:rPr>
          <w:b/>
          <w:noProof/>
          <w:sz w:val="18"/>
          <w:szCs w:val="18"/>
        </w:rPr>
        <w:t> </w:t>
      </w:r>
      <w:r w:rsidR="005556DB" w:rsidRPr="00397726">
        <w:rPr>
          <w:b/>
          <w:sz w:val="18"/>
          <w:szCs w:val="18"/>
        </w:rPr>
        <w:fldChar w:fldCharType="end"/>
      </w:r>
    </w:p>
    <w:p w:rsidR="00E956C8" w:rsidRDefault="00E956C8" w:rsidP="00DD4042">
      <w:pPr>
        <w:pStyle w:val="Default"/>
        <w:spacing w:before="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Öğrenci </w:t>
      </w:r>
      <w:r w:rsidRPr="006B23D4">
        <w:rPr>
          <w:rFonts w:cs="Arial"/>
          <w:sz w:val="18"/>
          <w:szCs w:val="18"/>
        </w:rPr>
        <w:t>İmza</w:t>
      </w:r>
      <w:r>
        <w:rPr>
          <w:rFonts w:cs="Arial"/>
          <w:sz w:val="18"/>
          <w:szCs w:val="18"/>
        </w:rPr>
        <w:t>sı</w:t>
      </w:r>
      <w:r w:rsidRPr="006B23D4">
        <w:rPr>
          <w:rFonts w:cs="Arial"/>
          <w:sz w:val="18"/>
          <w:szCs w:val="18"/>
        </w:rPr>
        <w:t>:</w:t>
      </w:r>
    </w:p>
    <w:p w:rsidR="00387B64" w:rsidRDefault="00387B64" w:rsidP="00387B64">
      <w:pPr>
        <w:pStyle w:val="Default"/>
        <w:rPr>
          <w:rFonts w:cs="Arial"/>
          <w:sz w:val="18"/>
          <w:szCs w:val="18"/>
        </w:rPr>
      </w:pPr>
    </w:p>
    <w:tbl>
      <w:tblPr>
        <w:tblW w:w="10050" w:type="dxa"/>
        <w:tblLook w:val="01E0" w:firstRow="1" w:lastRow="1" w:firstColumn="1" w:lastColumn="1" w:noHBand="0" w:noVBand="0"/>
      </w:tblPr>
      <w:tblGrid>
        <w:gridCol w:w="2050"/>
        <w:gridCol w:w="8000"/>
      </w:tblGrid>
      <w:tr w:rsidR="00BB3166" w:rsidRPr="0046145F" w:rsidTr="00BB3166">
        <w:trPr>
          <w:trHeight w:val="86"/>
        </w:trPr>
        <w:tc>
          <w:tcPr>
            <w:tcW w:w="10050" w:type="dxa"/>
            <w:gridSpan w:val="2"/>
            <w:shd w:val="clear" w:color="auto" w:fill="auto"/>
            <w:vAlign w:val="center"/>
          </w:tcPr>
          <w:p w:rsidR="00BB3166" w:rsidRPr="00155156" w:rsidRDefault="00BB3166" w:rsidP="007A3FD6">
            <w:pPr>
              <w:autoSpaceDE w:val="0"/>
              <w:autoSpaceDN w:val="0"/>
              <w:adjustRightInd w:val="0"/>
              <w:spacing w:before="60" w:after="60" w:line="240" w:lineRule="auto"/>
              <w:rPr>
                <w:rFonts w:ascii="Verdana" w:hAnsi="Verdana" w:cs="Verdana"/>
                <w:color w:val="000000"/>
                <w:sz w:val="18"/>
                <w:szCs w:val="18"/>
                <w:lang w:eastAsia="tr-TR"/>
              </w:rPr>
            </w:pPr>
            <w:r w:rsidRPr="00155156">
              <w:rPr>
                <w:rFonts w:ascii="Verdana" w:hAnsi="Verdana" w:cs="Verdana"/>
                <w:b/>
                <w:bCs/>
                <w:color w:val="000000"/>
                <w:sz w:val="20"/>
                <w:szCs w:val="20"/>
                <w:lang w:eastAsia="tr-TR"/>
              </w:rPr>
              <w:tab/>
            </w:r>
            <w:r w:rsidRPr="00155156">
              <w:rPr>
                <w:rFonts w:ascii="Verdana" w:hAnsi="Verdana" w:cs="Verdana"/>
                <w:b/>
                <w:bCs/>
                <w:color w:val="000000"/>
                <w:sz w:val="20"/>
                <w:szCs w:val="20"/>
                <w:lang w:eastAsia="tr-TR"/>
              </w:rPr>
              <w:tab/>
            </w:r>
            <w:r w:rsidRPr="00155156">
              <w:rPr>
                <w:rFonts w:ascii="Verdana" w:hAnsi="Verdana" w:cs="Verdana"/>
                <w:b/>
                <w:bCs/>
                <w:color w:val="000000"/>
                <w:sz w:val="20"/>
                <w:szCs w:val="20"/>
                <w:lang w:eastAsia="tr-TR"/>
              </w:rPr>
              <w:tab/>
            </w:r>
            <w:r w:rsidRPr="00155156">
              <w:rPr>
                <w:rFonts w:ascii="Verdana" w:hAnsi="Verdana" w:cs="Verdana"/>
                <w:b/>
                <w:bCs/>
                <w:color w:val="000000"/>
                <w:sz w:val="20"/>
                <w:szCs w:val="20"/>
                <w:lang w:eastAsia="tr-TR"/>
              </w:rPr>
              <w:tab/>
            </w:r>
            <w:r w:rsidRPr="00155156">
              <w:rPr>
                <w:rFonts w:ascii="Verdana" w:hAnsi="Verdana" w:cs="Verdana"/>
                <w:b/>
                <w:bCs/>
                <w:color w:val="000000"/>
                <w:sz w:val="20"/>
                <w:szCs w:val="20"/>
                <w:lang w:eastAsia="tr-TR"/>
              </w:rPr>
              <w:tab/>
            </w:r>
            <w:r w:rsidR="007A3FD6">
              <w:rPr>
                <w:rFonts w:ascii="Verdana" w:hAnsi="Verdana" w:cs="Verdana"/>
                <w:b/>
                <w:bCs/>
                <w:color w:val="000000"/>
                <w:sz w:val="18"/>
                <w:szCs w:val="18"/>
                <w:lang w:eastAsia="tr-TR"/>
              </w:rPr>
              <w:t>Öneril</w:t>
            </w:r>
            <w:r w:rsidRPr="00155156">
              <w:rPr>
                <w:rFonts w:ascii="Verdana" w:hAnsi="Verdana" w:cs="Verdana"/>
                <w:b/>
                <w:bCs/>
                <w:color w:val="000000"/>
                <w:sz w:val="18"/>
                <w:szCs w:val="18"/>
                <w:lang w:eastAsia="tr-TR"/>
              </w:rPr>
              <w:t>en Tez Bilgileri</w:t>
            </w:r>
          </w:p>
        </w:tc>
      </w:tr>
      <w:tr w:rsidR="00BB3166" w:rsidRPr="00361249" w:rsidTr="00384A01">
        <w:trPr>
          <w:trHeight w:val="656"/>
        </w:trPr>
        <w:tc>
          <w:tcPr>
            <w:tcW w:w="2050" w:type="dxa"/>
            <w:tcBorders>
              <w:top w:val="double" w:sz="4" w:space="0" w:color="auto"/>
              <w:bottom w:val="dotted" w:sz="4" w:space="0" w:color="auto"/>
            </w:tcBorders>
            <w:shd w:val="clear" w:color="auto" w:fill="auto"/>
          </w:tcPr>
          <w:p w:rsidR="00BB3166" w:rsidRPr="00155156" w:rsidRDefault="00BB3166" w:rsidP="00155156">
            <w:pPr>
              <w:spacing w:before="80" w:after="0" w:line="240" w:lineRule="auto"/>
              <w:ind w:right="-108"/>
              <w:rPr>
                <w:rFonts w:ascii="Verdana" w:hAnsi="Verdana" w:cs="Arial"/>
                <w:sz w:val="18"/>
                <w:szCs w:val="18"/>
              </w:rPr>
            </w:pPr>
            <w:r w:rsidRPr="00155156">
              <w:rPr>
                <w:rFonts w:ascii="Verdana" w:hAnsi="Verdana" w:cs="Arial"/>
                <w:sz w:val="18"/>
                <w:szCs w:val="18"/>
              </w:rPr>
              <w:t xml:space="preserve">Tez Konusu </w:t>
            </w:r>
            <w:r>
              <w:rPr>
                <w:rFonts w:ascii="Verdana" w:hAnsi="Verdana" w:cs="Arial"/>
                <w:sz w:val="18"/>
                <w:szCs w:val="18"/>
              </w:rPr>
              <w:t>(Başlığı)</w:t>
            </w:r>
            <w:r w:rsidRPr="00155156">
              <w:rPr>
                <w:rFonts w:ascii="Verdana" w:hAnsi="Verdana" w:cs="Arial"/>
                <w:sz w:val="18"/>
                <w:szCs w:val="18"/>
              </w:rPr>
              <w:t>:</w:t>
            </w:r>
          </w:p>
          <w:p w:rsidR="00BB3166" w:rsidRPr="00155156" w:rsidRDefault="00BB3166" w:rsidP="00155156">
            <w:pPr>
              <w:spacing w:after="0" w:line="240" w:lineRule="auto"/>
              <w:ind w:right="-108"/>
              <w:rPr>
                <w:rFonts w:ascii="Verdana" w:hAnsi="Verdana" w:cs="Arial"/>
                <w:sz w:val="18"/>
                <w:szCs w:val="18"/>
              </w:rPr>
            </w:pPr>
            <w:r w:rsidRPr="00155156">
              <w:rPr>
                <w:rFonts w:ascii="Verdana" w:hAnsi="Verdana" w:cs="Arial"/>
                <w:sz w:val="18"/>
                <w:szCs w:val="18"/>
              </w:rPr>
              <w:t>(Türkçe)</w:t>
            </w:r>
          </w:p>
        </w:tc>
        <w:tc>
          <w:tcPr>
            <w:tcW w:w="8000" w:type="dxa"/>
            <w:tcBorders>
              <w:top w:val="double" w:sz="4" w:space="0" w:color="auto"/>
              <w:bottom w:val="dotted" w:sz="4" w:space="0" w:color="auto"/>
            </w:tcBorders>
            <w:shd w:val="clear" w:color="auto" w:fill="auto"/>
          </w:tcPr>
          <w:p w:rsidR="00BB3166" w:rsidRPr="00155156" w:rsidRDefault="00BB3166" w:rsidP="00155156">
            <w:pPr>
              <w:spacing w:before="120" w:after="0" w:line="240" w:lineRule="auto"/>
              <w:rPr>
                <w:rFonts w:ascii="Verdana" w:hAnsi="Verdana"/>
                <w:b/>
                <w:sz w:val="16"/>
                <w:szCs w:val="16"/>
              </w:rPr>
            </w:pPr>
            <w:r>
              <w:rPr>
                <w:rFonts w:ascii="Verdana" w:hAnsi="Verdana"/>
                <w:b/>
                <w:sz w:val="16"/>
                <w:szCs w:val="16"/>
              </w:rPr>
              <w:fldChar w:fldCharType="begin">
                <w:ffData>
                  <w:name w:val=""/>
                  <w:enabled/>
                  <w:calcOnExit w:val="0"/>
                  <w:textInput>
                    <w:maxLength w:val="30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sz w:val="16"/>
                <w:szCs w:val="16"/>
              </w:rPr>
              <w:t> </w:t>
            </w:r>
            <w:r>
              <w:rPr>
                <w:rFonts w:ascii="Verdana" w:hAnsi="Verdana"/>
                <w:b/>
                <w:sz w:val="16"/>
                <w:szCs w:val="16"/>
              </w:rPr>
              <w:t> </w:t>
            </w:r>
            <w:r>
              <w:rPr>
                <w:rFonts w:ascii="Verdana" w:hAnsi="Verdana"/>
                <w:b/>
                <w:sz w:val="16"/>
                <w:szCs w:val="16"/>
              </w:rPr>
              <w:t> </w:t>
            </w:r>
            <w:r>
              <w:rPr>
                <w:rFonts w:ascii="Verdana" w:hAnsi="Verdana"/>
                <w:b/>
                <w:sz w:val="16"/>
                <w:szCs w:val="16"/>
              </w:rPr>
              <w:t> </w:t>
            </w:r>
            <w:r>
              <w:rPr>
                <w:rFonts w:ascii="Verdana" w:hAnsi="Verdana"/>
                <w:b/>
                <w:sz w:val="16"/>
                <w:szCs w:val="16"/>
              </w:rPr>
              <w:t> </w:t>
            </w:r>
            <w:r>
              <w:rPr>
                <w:rFonts w:ascii="Verdana" w:hAnsi="Verdana"/>
                <w:b/>
                <w:sz w:val="16"/>
                <w:szCs w:val="16"/>
              </w:rPr>
              <w:fldChar w:fldCharType="end"/>
            </w:r>
          </w:p>
          <w:p w:rsidR="00BB3166" w:rsidRPr="00155156" w:rsidRDefault="00BB3166" w:rsidP="00E37045">
            <w:pPr>
              <w:spacing w:before="120" w:after="0" w:line="240" w:lineRule="auto"/>
              <w:rPr>
                <w:rFonts w:ascii="Verdana" w:hAnsi="Verdana"/>
                <w:b/>
                <w:sz w:val="16"/>
                <w:szCs w:val="16"/>
              </w:rPr>
            </w:pPr>
          </w:p>
        </w:tc>
      </w:tr>
      <w:tr w:rsidR="00BB3166" w:rsidRPr="00361249" w:rsidTr="00BB3166">
        <w:trPr>
          <w:trHeight w:val="48"/>
        </w:trPr>
        <w:tc>
          <w:tcPr>
            <w:tcW w:w="2050" w:type="dxa"/>
            <w:tcBorders>
              <w:top w:val="dotted" w:sz="4" w:space="0" w:color="auto"/>
              <w:bottom w:val="dotted" w:sz="4" w:space="0" w:color="auto"/>
            </w:tcBorders>
            <w:shd w:val="clear" w:color="auto" w:fill="auto"/>
            <w:vAlign w:val="center"/>
          </w:tcPr>
          <w:p w:rsidR="00BB3166" w:rsidRPr="00155156" w:rsidRDefault="00BB3166" w:rsidP="00155156">
            <w:pPr>
              <w:spacing w:after="0" w:line="240" w:lineRule="auto"/>
              <w:ind w:right="-108"/>
              <w:rPr>
                <w:rFonts w:ascii="Verdana" w:hAnsi="Verdana" w:cs="Arial"/>
                <w:sz w:val="16"/>
                <w:szCs w:val="16"/>
              </w:rPr>
            </w:pPr>
          </w:p>
        </w:tc>
        <w:tc>
          <w:tcPr>
            <w:tcW w:w="8000" w:type="dxa"/>
            <w:tcBorders>
              <w:top w:val="dotted" w:sz="4" w:space="0" w:color="auto"/>
              <w:bottom w:val="dotted" w:sz="4" w:space="0" w:color="auto"/>
            </w:tcBorders>
            <w:shd w:val="clear" w:color="auto" w:fill="auto"/>
          </w:tcPr>
          <w:p w:rsidR="00BB3166" w:rsidRPr="00155156" w:rsidRDefault="00BB3166" w:rsidP="00155156">
            <w:pPr>
              <w:spacing w:after="0" w:line="240" w:lineRule="auto"/>
              <w:rPr>
                <w:rFonts w:ascii="Verdana" w:hAnsi="Verdana"/>
                <w:sz w:val="16"/>
                <w:szCs w:val="16"/>
              </w:rPr>
            </w:pPr>
          </w:p>
        </w:tc>
      </w:tr>
      <w:tr w:rsidR="00BB3166" w:rsidRPr="00361249" w:rsidTr="00BB3166">
        <w:trPr>
          <w:trHeight w:val="148"/>
        </w:trPr>
        <w:tc>
          <w:tcPr>
            <w:tcW w:w="2050" w:type="dxa"/>
            <w:tcBorders>
              <w:top w:val="dotted" w:sz="4" w:space="0" w:color="auto"/>
              <w:bottom w:val="double" w:sz="4" w:space="0" w:color="auto"/>
            </w:tcBorders>
            <w:shd w:val="clear" w:color="auto" w:fill="auto"/>
          </w:tcPr>
          <w:p w:rsidR="00BB3166" w:rsidRPr="00155156" w:rsidRDefault="00BB3166" w:rsidP="00155156">
            <w:pPr>
              <w:spacing w:before="120" w:after="0" w:line="240" w:lineRule="auto"/>
              <w:ind w:right="-108"/>
              <w:rPr>
                <w:rFonts w:ascii="Verdana" w:hAnsi="Verdana" w:cs="Arial"/>
                <w:sz w:val="18"/>
                <w:szCs w:val="18"/>
              </w:rPr>
            </w:pPr>
            <w:r w:rsidRPr="00155156">
              <w:rPr>
                <w:rFonts w:ascii="Verdana" w:hAnsi="Verdana" w:cs="Arial"/>
                <w:sz w:val="18"/>
                <w:szCs w:val="18"/>
              </w:rPr>
              <w:t xml:space="preserve">Tez Konusu </w:t>
            </w:r>
            <w:r>
              <w:rPr>
                <w:rFonts w:ascii="Verdana" w:hAnsi="Verdana" w:cs="Arial"/>
                <w:sz w:val="18"/>
                <w:szCs w:val="18"/>
              </w:rPr>
              <w:t>(Başlığı)</w:t>
            </w:r>
            <w:r w:rsidRPr="00155156">
              <w:rPr>
                <w:rFonts w:ascii="Verdana" w:hAnsi="Verdana" w:cs="Arial"/>
                <w:sz w:val="18"/>
                <w:szCs w:val="18"/>
              </w:rPr>
              <w:t>:</w:t>
            </w:r>
          </w:p>
          <w:p w:rsidR="00BB3166" w:rsidRPr="00155156" w:rsidRDefault="00BB3166" w:rsidP="00155156">
            <w:pPr>
              <w:spacing w:after="120" w:line="240" w:lineRule="auto"/>
              <w:ind w:right="-108"/>
              <w:rPr>
                <w:rFonts w:ascii="Verdana" w:hAnsi="Verdana" w:cs="Arial"/>
                <w:sz w:val="18"/>
                <w:szCs w:val="18"/>
              </w:rPr>
            </w:pPr>
            <w:r w:rsidRPr="00155156">
              <w:rPr>
                <w:rFonts w:ascii="Verdana" w:hAnsi="Verdana" w:cs="Arial"/>
                <w:sz w:val="18"/>
                <w:szCs w:val="18"/>
              </w:rPr>
              <w:t>(İngilizce)</w:t>
            </w:r>
          </w:p>
        </w:tc>
        <w:tc>
          <w:tcPr>
            <w:tcW w:w="8000" w:type="dxa"/>
            <w:tcBorders>
              <w:top w:val="dotted" w:sz="4" w:space="0" w:color="auto"/>
              <w:bottom w:val="double" w:sz="4" w:space="0" w:color="auto"/>
            </w:tcBorders>
            <w:shd w:val="clear" w:color="auto" w:fill="auto"/>
          </w:tcPr>
          <w:p w:rsidR="00BB3166" w:rsidRPr="00155156" w:rsidRDefault="00BB3166" w:rsidP="00155156">
            <w:pPr>
              <w:spacing w:before="120" w:after="0" w:line="240" w:lineRule="auto"/>
              <w:rPr>
                <w:b/>
                <w:sz w:val="16"/>
                <w:szCs w:val="16"/>
              </w:rPr>
            </w:pPr>
            <w:r>
              <w:rPr>
                <w:rFonts w:ascii="Verdana" w:hAnsi="Verdana"/>
                <w:b/>
                <w:sz w:val="16"/>
                <w:szCs w:val="16"/>
              </w:rPr>
              <w:fldChar w:fldCharType="begin">
                <w:ffData>
                  <w:name w:val=""/>
                  <w:enabled/>
                  <w:calcOnExit w:val="0"/>
                  <w:textInput>
                    <w:maxLength w:val="30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BB3166" w:rsidRPr="00155156" w:rsidRDefault="00BB3166" w:rsidP="00155156">
            <w:pPr>
              <w:spacing w:before="120" w:after="0" w:line="240" w:lineRule="auto"/>
              <w:rPr>
                <w:rFonts w:ascii="Verdana" w:hAnsi="Verdana"/>
                <w:b/>
                <w:sz w:val="16"/>
                <w:szCs w:val="16"/>
              </w:rPr>
            </w:pPr>
          </w:p>
        </w:tc>
      </w:tr>
      <w:tr w:rsidR="00BB3166" w:rsidRPr="0046145F" w:rsidTr="00BB3166">
        <w:trPr>
          <w:trHeight w:val="163"/>
        </w:trPr>
        <w:tc>
          <w:tcPr>
            <w:tcW w:w="10050" w:type="dxa"/>
            <w:gridSpan w:val="2"/>
            <w:tcBorders>
              <w:top w:val="double" w:sz="4" w:space="0" w:color="auto"/>
            </w:tcBorders>
            <w:shd w:val="clear" w:color="auto" w:fill="auto"/>
            <w:vAlign w:val="center"/>
          </w:tcPr>
          <w:p w:rsidR="00BB3166" w:rsidRDefault="00BB3166" w:rsidP="00C55618">
            <w:pPr>
              <w:autoSpaceDE w:val="0"/>
              <w:autoSpaceDN w:val="0"/>
              <w:adjustRightInd w:val="0"/>
              <w:spacing w:after="0" w:line="240" w:lineRule="auto"/>
              <w:jc w:val="both"/>
              <w:rPr>
                <w:rFonts w:ascii="Verdana" w:hAnsi="Verdana" w:cs="Verdana"/>
                <w:b/>
                <w:bCs/>
                <w:color w:val="000000"/>
                <w:sz w:val="20"/>
                <w:szCs w:val="20"/>
                <w:lang w:eastAsia="tr-TR"/>
              </w:rPr>
            </w:pPr>
            <w:r w:rsidRPr="00F83E15">
              <w:rPr>
                <w:rFonts w:ascii="Verdana" w:hAnsi="Verdana" w:cs="Verdana"/>
                <w:b/>
                <w:sz w:val="14"/>
                <w:szCs w:val="14"/>
              </w:rPr>
              <w:t>*Tez Konusunun</w:t>
            </w:r>
            <w:r>
              <w:rPr>
                <w:rFonts w:ascii="Verdana" w:hAnsi="Verdana" w:cs="Verdana"/>
                <w:b/>
                <w:sz w:val="14"/>
                <w:szCs w:val="14"/>
              </w:rPr>
              <w:t xml:space="preserve"> </w:t>
            </w:r>
            <w:r w:rsidRPr="004575AF">
              <w:rPr>
                <w:rFonts w:ascii="Verdana" w:hAnsi="Verdana" w:cs="Verdana"/>
                <w:b/>
                <w:sz w:val="14"/>
                <w:szCs w:val="14"/>
              </w:rPr>
              <w:t>(</w:t>
            </w:r>
            <w:r w:rsidRPr="004575AF">
              <w:rPr>
                <w:rFonts w:ascii="Verdana" w:hAnsi="Verdana" w:cs="Arial"/>
                <w:b/>
                <w:sz w:val="14"/>
                <w:szCs w:val="14"/>
              </w:rPr>
              <w:t>Başlığının)</w:t>
            </w:r>
            <w:r>
              <w:rPr>
                <w:rFonts w:ascii="Verdana" w:hAnsi="Verdana" w:cs="Arial"/>
                <w:b/>
                <w:sz w:val="14"/>
                <w:szCs w:val="14"/>
              </w:rPr>
              <w:t xml:space="preserve"> </w:t>
            </w:r>
            <w:r w:rsidRPr="00F83E15">
              <w:rPr>
                <w:rFonts w:ascii="Verdana" w:hAnsi="Verdana" w:cs="Verdana"/>
                <w:b/>
                <w:sz w:val="14"/>
                <w:szCs w:val="14"/>
              </w:rPr>
              <w:t>yazılması zorunludur</w:t>
            </w:r>
          </w:p>
          <w:p w:rsidR="00BB3166" w:rsidRDefault="00BB3166" w:rsidP="00585EE8">
            <w:pPr>
              <w:autoSpaceDE w:val="0"/>
              <w:autoSpaceDN w:val="0"/>
              <w:adjustRightInd w:val="0"/>
              <w:spacing w:after="0" w:line="240" w:lineRule="auto"/>
              <w:ind w:right="-182"/>
              <w:jc w:val="both"/>
              <w:rPr>
                <w:rFonts w:ascii="Verdana" w:hAnsi="Verdana" w:cs="Verdana"/>
                <w:b/>
                <w:bCs/>
                <w:color w:val="000000"/>
                <w:sz w:val="20"/>
                <w:szCs w:val="20"/>
                <w:lang w:eastAsia="tr-TR"/>
              </w:rPr>
            </w:pPr>
          </w:p>
          <w:p w:rsidR="00BB3166" w:rsidRDefault="00BB3166" w:rsidP="00585EE8">
            <w:pPr>
              <w:autoSpaceDE w:val="0"/>
              <w:autoSpaceDN w:val="0"/>
              <w:adjustRightInd w:val="0"/>
              <w:spacing w:after="0" w:line="240" w:lineRule="auto"/>
              <w:ind w:right="-182"/>
              <w:jc w:val="both"/>
              <w:rPr>
                <w:rFonts w:ascii="Verdana" w:hAnsi="Verdana" w:cs="Verdana"/>
                <w:b/>
                <w:bCs/>
                <w:color w:val="000000"/>
                <w:sz w:val="20"/>
                <w:szCs w:val="20"/>
                <w:lang w:eastAsia="tr-TR"/>
              </w:rPr>
            </w:pPr>
          </w:p>
          <w:p w:rsidR="00BB3166" w:rsidRPr="00D5129C" w:rsidRDefault="00BB3166" w:rsidP="00C55618">
            <w:pPr>
              <w:autoSpaceDE w:val="0"/>
              <w:autoSpaceDN w:val="0"/>
              <w:adjustRightInd w:val="0"/>
              <w:spacing w:after="0" w:line="240" w:lineRule="auto"/>
              <w:jc w:val="both"/>
              <w:rPr>
                <w:rFonts w:ascii="Verdana" w:hAnsi="Verdana" w:cs="Verdana"/>
                <w:color w:val="000000"/>
                <w:sz w:val="18"/>
                <w:szCs w:val="18"/>
                <w:lang w:eastAsia="tr-TR"/>
              </w:rPr>
            </w:pPr>
            <w:r w:rsidRPr="00D5129C">
              <w:rPr>
                <w:rFonts w:ascii="Verdana" w:hAnsi="Verdana" w:cs="Verdana"/>
                <w:b/>
                <w:bCs/>
                <w:color w:val="000000"/>
                <w:sz w:val="18"/>
                <w:szCs w:val="18"/>
                <w:lang w:eastAsia="tr-TR"/>
              </w:rPr>
              <w:t>Ek:</w:t>
            </w:r>
          </w:p>
        </w:tc>
      </w:tr>
      <w:tr w:rsidR="00BB3166" w:rsidRPr="0046145F" w:rsidTr="00BB3166">
        <w:trPr>
          <w:trHeight w:val="163"/>
        </w:trPr>
        <w:tc>
          <w:tcPr>
            <w:tcW w:w="10050" w:type="dxa"/>
            <w:gridSpan w:val="2"/>
            <w:shd w:val="clear" w:color="auto" w:fill="auto"/>
            <w:vAlign w:val="center"/>
          </w:tcPr>
          <w:p w:rsidR="00BB3166" w:rsidRPr="00D5129C" w:rsidRDefault="00BB3166" w:rsidP="00585EE8">
            <w:pPr>
              <w:autoSpaceDE w:val="0"/>
              <w:autoSpaceDN w:val="0"/>
              <w:adjustRightInd w:val="0"/>
              <w:spacing w:after="0" w:line="240" w:lineRule="auto"/>
              <w:rPr>
                <w:rFonts w:ascii="Verdana" w:hAnsi="Verdana" w:cs="Verdana"/>
                <w:bCs/>
                <w:color w:val="000000"/>
                <w:sz w:val="18"/>
                <w:szCs w:val="18"/>
                <w:lang w:eastAsia="tr-TR"/>
              </w:rPr>
            </w:pPr>
            <w:r w:rsidRPr="00D5129C">
              <w:rPr>
                <w:rFonts w:ascii="Verdana" w:hAnsi="Verdana" w:cs="Verdana"/>
                <w:b/>
                <w:bCs/>
                <w:color w:val="000000"/>
                <w:sz w:val="18"/>
                <w:szCs w:val="18"/>
                <w:lang w:eastAsia="tr-TR"/>
              </w:rPr>
              <w:t>1-</w:t>
            </w:r>
            <w:r w:rsidRPr="00D5129C">
              <w:rPr>
                <w:rFonts w:ascii="Verdana" w:hAnsi="Verdana" w:cs="Verdana"/>
                <w:bCs/>
                <w:color w:val="000000"/>
                <w:sz w:val="18"/>
                <w:szCs w:val="18"/>
                <w:lang w:eastAsia="tr-TR"/>
              </w:rPr>
              <w:t xml:space="preserve"> Tez Önerisi</w:t>
            </w:r>
            <w:r w:rsidRPr="00D5129C">
              <w:rPr>
                <w:rFonts w:ascii="Verdana" w:hAnsi="Verdana" w:cs="Verdana"/>
                <w:b/>
                <w:bCs/>
                <w:color w:val="000000"/>
                <w:sz w:val="18"/>
                <w:szCs w:val="18"/>
                <w:lang w:eastAsia="tr-TR"/>
              </w:rPr>
              <w:t xml:space="preserve"> </w:t>
            </w:r>
            <w:r w:rsidR="004B6A61">
              <w:rPr>
                <w:rFonts w:ascii="Verdana" w:hAnsi="Verdana" w:cs="Verdana"/>
                <w:bCs/>
                <w:color w:val="000000"/>
                <w:sz w:val="18"/>
                <w:szCs w:val="18"/>
                <w:lang w:eastAsia="tr-TR"/>
              </w:rPr>
              <w:t xml:space="preserve">(Enstitümüz İnternet </w:t>
            </w:r>
            <w:r w:rsidRPr="00D5129C">
              <w:rPr>
                <w:rFonts w:ascii="Verdana" w:hAnsi="Verdana" w:cs="Verdana"/>
                <w:bCs/>
                <w:color w:val="000000"/>
                <w:sz w:val="18"/>
                <w:szCs w:val="18"/>
                <w:lang w:eastAsia="tr-TR"/>
              </w:rPr>
              <w:t xml:space="preserve">Sayfasındaki </w:t>
            </w:r>
            <w:hyperlink r:id="rId8" w:history="1">
              <w:r w:rsidR="004B6A61" w:rsidRPr="004B6A61">
                <w:rPr>
                  <w:rStyle w:val="Gl"/>
                  <w:rFonts w:ascii="Verdana" w:hAnsi="Verdana" w:cs="Open Sans"/>
                  <w:color w:val="0070C0"/>
                  <w:sz w:val="18"/>
                  <w:szCs w:val="18"/>
                  <w:u w:val="single"/>
                  <w:shd w:val="clear" w:color="auto" w:fill="FFFFFF"/>
                </w:rPr>
                <w:t>Tez Önerisi Yazım Kılavuzu</w:t>
              </w:r>
            </w:hyperlink>
            <w:r w:rsidR="004B6A61">
              <w:t>’na</w:t>
            </w:r>
            <w:r w:rsidRPr="00D5129C">
              <w:rPr>
                <w:rFonts w:ascii="Verdana" w:hAnsi="Verdana" w:cs="Verdana"/>
                <w:bCs/>
                <w:color w:val="000000"/>
                <w:sz w:val="18"/>
                <w:szCs w:val="18"/>
                <w:lang w:eastAsia="tr-TR"/>
              </w:rPr>
              <w:t xml:space="preserve"> Göre Düzenleyiniz.)</w:t>
            </w:r>
          </w:p>
          <w:p w:rsidR="00BB3166" w:rsidRPr="00D5129C" w:rsidRDefault="00BB3166" w:rsidP="00585EE8">
            <w:pPr>
              <w:autoSpaceDE w:val="0"/>
              <w:autoSpaceDN w:val="0"/>
              <w:adjustRightInd w:val="0"/>
              <w:spacing w:after="0" w:line="240" w:lineRule="auto"/>
              <w:rPr>
                <w:rFonts w:ascii="Verdana" w:hAnsi="Verdana" w:cs="Verdana"/>
                <w:bCs/>
                <w:color w:val="000000"/>
                <w:sz w:val="18"/>
                <w:szCs w:val="18"/>
                <w:lang w:eastAsia="tr-TR"/>
              </w:rPr>
            </w:pPr>
            <w:r w:rsidRPr="00D5129C">
              <w:rPr>
                <w:rFonts w:ascii="Verdana" w:hAnsi="Verdana" w:cs="Verdana"/>
                <w:b/>
                <w:bCs/>
                <w:color w:val="000000"/>
                <w:sz w:val="18"/>
                <w:szCs w:val="18"/>
                <w:lang w:eastAsia="tr-TR"/>
              </w:rPr>
              <w:t>2-</w:t>
            </w:r>
            <w:r w:rsidRPr="00D5129C">
              <w:rPr>
                <w:rFonts w:ascii="Verdana" w:hAnsi="Verdana" w:cs="Verdana"/>
                <w:bCs/>
                <w:color w:val="000000"/>
                <w:sz w:val="18"/>
                <w:szCs w:val="18"/>
                <w:lang w:eastAsia="tr-TR"/>
              </w:rPr>
              <w:t xml:space="preserve"> Ulusal Tez Merkezi Tez Veri Giriş ve İzin Formu</w:t>
            </w:r>
          </w:p>
          <w:p w:rsidR="00BB3166" w:rsidRPr="00155156" w:rsidRDefault="00BB3166" w:rsidP="00585EE8">
            <w:pPr>
              <w:autoSpaceDE w:val="0"/>
              <w:autoSpaceDN w:val="0"/>
              <w:adjustRightInd w:val="0"/>
              <w:spacing w:after="0" w:line="240" w:lineRule="auto"/>
              <w:rPr>
                <w:rFonts w:ascii="Verdana" w:hAnsi="Verdana" w:cs="Verdana"/>
                <w:bCs/>
                <w:color w:val="000000"/>
                <w:sz w:val="18"/>
                <w:szCs w:val="18"/>
                <w:lang w:eastAsia="tr-TR"/>
              </w:rPr>
            </w:pPr>
            <w:r w:rsidRPr="00D5129C">
              <w:rPr>
                <w:rFonts w:ascii="Verdana" w:hAnsi="Verdana" w:cs="Verdana"/>
                <w:b/>
                <w:bCs/>
                <w:color w:val="000000"/>
                <w:sz w:val="18"/>
                <w:szCs w:val="18"/>
                <w:lang w:eastAsia="tr-TR"/>
              </w:rPr>
              <w:t>3-</w:t>
            </w:r>
            <w:r w:rsidRPr="00D5129C">
              <w:rPr>
                <w:rFonts w:ascii="Verdana" w:hAnsi="Verdana" w:cs="Verdana"/>
                <w:bCs/>
                <w:color w:val="000000"/>
                <w:sz w:val="18"/>
                <w:szCs w:val="18"/>
                <w:lang w:eastAsia="tr-TR"/>
              </w:rPr>
              <w:t xml:space="preserve"> </w:t>
            </w:r>
            <w:r>
              <w:rPr>
                <w:rFonts w:ascii="Verdana" w:hAnsi="Verdana" w:cs="Verdana"/>
                <w:bCs/>
                <w:color w:val="000000"/>
                <w:sz w:val="18"/>
                <w:szCs w:val="18"/>
                <w:lang w:eastAsia="tr-TR"/>
              </w:rPr>
              <w:t>(Varsa) Etik Kurul Kararı</w:t>
            </w:r>
          </w:p>
        </w:tc>
      </w:tr>
      <w:tr w:rsidR="00BB3166" w:rsidRPr="007B317F" w:rsidTr="00BB3166">
        <w:tblPrEx>
          <w:tblLook w:val="00A0" w:firstRow="1" w:lastRow="0" w:firstColumn="1" w:lastColumn="0" w:noHBand="0" w:noVBand="0"/>
        </w:tblPrEx>
        <w:trPr>
          <w:trHeight w:val="407"/>
        </w:trPr>
        <w:tc>
          <w:tcPr>
            <w:tcW w:w="10050" w:type="dxa"/>
            <w:gridSpan w:val="2"/>
          </w:tcPr>
          <w:p w:rsidR="00BB3166" w:rsidRPr="00F83E15" w:rsidRDefault="00BB3166" w:rsidP="009144A5">
            <w:pPr>
              <w:spacing w:after="0" w:line="240" w:lineRule="auto"/>
              <w:rPr>
                <w:rFonts w:ascii="Verdana" w:hAnsi="Verdana" w:cs="Arial"/>
                <w:b/>
                <w:sz w:val="14"/>
                <w:szCs w:val="14"/>
              </w:rPr>
            </w:pPr>
            <w:r w:rsidRPr="00F83E15">
              <w:rPr>
                <w:rFonts w:ascii="Verdana" w:hAnsi="Verdana" w:cs="Arial"/>
                <w:b/>
                <w:sz w:val="14"/>
                <w:szCs w:val="14"/>
              </w:rPr>
              <w:tab/>
            </w:r>
          </w:p>
          <w:p w:rsidR="00BB3166" w:rsidRDefault="00BB3166" w:rsidP="00C55618">
            <w:pPr>
              <w:tabs>
                <w:tab w:val="center" w:pos="4209"/>
              </w:tabs>
              <w:spacing w:after="0" w:line="240" w:lineRule="auto"/>
              <w:rPr>
                <w:rFonts w:ascii="Verdana" w:hAnsi="Verdana"/>
                <w:b/>
                <w:bCs/>
                <w:sz w:val="16"/>
                <w:szCs w:val="16"/>
              </w:rPr>
            </w:pPr>
            <w:r>
              <w:rPr>
                <w:rFonts w:ascii="Verdana" w:hAnsi="Verdana" w:cs="Arial"/>
                <w:b/>
                <w:sz w:val="18"/>
                <w:szCs w:val="18"/>
              </w:rPr>
              <w:t xml:space="preserve">                 </w:t>
            </w:r>
            <w:r>
              <w:rPr>
                <w:rFonts w:ascii="Verdana" w:hAnsi="Verdana" w:cs="Arial"/>
                <w:b/>
                <w:sz w:val="18"/>
                <w:szCs w:val="18"/>
              </w:rPr>
              <w:tab/>
            </w:r>
          </w:p>
          <w:p w:rsidR="00BB3166" w:rsidRPr="007C0E3F" w:rsidRDefault="00BB3166" w:rsidP="007C0E3F">
            <w:pPr>
              <w:shd w:val="clear" w:color="auto" w:fill="FFFFFF"/>
              <w:spacing w:after="0" w:line="240" w:lineRule="auto"/>
              <w:ind w:right="5"/>
              <w:jc w:val="center"/>
              <w:rPr>
                <w:rFonts w:ascii="Verdana" w:hAnsi="Verdana"/>
                <w:b/>
                <w:bCs/>
                <w:sz w:val="16"/>
                <w:szCs w:val="16"/>
              </w:rPr>
            </w:pPr>
          </w:p>
          <w:bookmarkStart w:id="0" w:name="_GoBack"/>
          <w:p w:rsidR="003F3EA9" w:rsidRDefault="00F82FFA" w:rsidP="003F3EA9">
            <w:pPr>
              <w:spacing w:after="0" w:line="240" w:lineRule="auto"/>
              <w:jc w:val="center"/>
              <w:rPr>
                <w:rFonts w:ascii="Verdana" w:hAnsi="Verdana"/>
                <w:b/>
                <w:sz w:val="20"/>
                <w:szCs w:val="20"/>
              </w:rPr>
            </w:pPr>
            <w:r>
              <w:rPr>
                <w:rFonts w:ascii="Verdana" w:hAnsi="Verdana"/>
                <w:b/>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I DİLLER EĞİTİMİ"/>
                    <w:listEntry w:val=" "/>
                    <w:listEntry w:val="İLKÖĞRETİM"/>
                    <w:listEntry w:val="ORTAÖĞRETİM FEN VE MATEMATİK ALANLAR EĞİTİMİ"/>
                    <w:listEntry w:val="ORTAÖĞRETİM SOSYAL ALANLAR EĞİTİMİ"/>
                  </w:ddList>
                </w:ffData>
              </w:fldChar>
            </w:r>
            <w:r>
              <w:rPr>
                <w:rFonts w:ascii="Verdana" w:hAnsi="Verdana"/>
                <w:b/>
                <w:sz w:val="20"/>
                <w:szCs w:val="20"/>
              </w:rPr>
              <w:instrText xml:space="preserve"> FORMDROPDOWN </w:instrText>
            </w:r>
            <w:r w:rsidR="00D14821">
              <w:rPr>
                <w:rFonts w:ascii="Verdana" w:hAnsi="Verdana"/>
                <w:b/>
                <w:sz w:val="20"/>
                <w:szCs w:val="20"/>
              </w:rPr>
            </w:r>
            <w:r w:rsidR="00D14821">
              <w:rPr>
                <w:rFonts w:ascii="Verdana" w:hAnsi="Verdana"/>
                <w:b/>
                <w:sz w:val="20"/>
                <w:szCs w:val="20"/>
              </w:rPr>
              <w:fldChar w:fldCharType="separate"/>
            </w:r>
            <w:r>
              <w:rPr>
                <w:rFonts w:ascii="Verdana" w:hAnsi="Verdana"/>
                <w:b/>
                <w:sz w:val="20"/>
                <w:szCs w:val="20"/>
              </w:rPr>
              <w:fldChar w:fldCharType="end"/>
            </w:r>
            <w:bookmarkEnd w:id="0"/>
            <w:r w:rsidR="003F3EA9" w:rsidRPr="001C0EE2">
              <w:rPr>
                <w:rFonts w:ascii="Verdana" w:hAnsi="Verdana"/>
                <w:b/>
                <w:sz w:val="20"/>
                <w:szCs w:val="20"/>
              </w:rPr>
              <w:t xml:space="preserve"> </w:t>
            </w:r>
          </w:p>
          <w:p w:rsidR="00BB3166" w:rsidRPr="003F3EA9" w:rsidRDefault="003F3EA9" w:rsidP="003F3EA9">
            <w:pPr>
              <w:spacing w:after="0" w:line="240" w:lineRule="auto"/>
              <w:jc w:val="center"/>
              <w:rPr>
                <w:rFonts w:ascii="Verdana" w:hAnsi="Verdana"/>
                <w:sz w:val="16"/>
                <w:szCs w:val="16"/>
              </w:rPr>
            </w:pPr>
            <w:r>
              <w:rPr>
                <w:rFonts w:ascii="Verdana" w:hAnsi="Verdana"/>
                <w:b/>
                <w:sz w:val="20"/>
                <w:szCs w:val="20"/>
              </w:rPr>
              <w:t xml:space="preserve">ANA BİLİM DALI </w:t>
            </w:r>
            <w:r w:rsidRPr="001C0EE2">
              <w:rPr>
                <w:rFonts w:ascii="Verdana" w:hAnsi="Verdana"/>
                <w:b/>
                <w:sz w:val="20"/>
                <w:szCs w:val="20"/>
              </w:rPr>
              <w:t>BAŞKANLIĞINA</w:t>
            </w:r>
          </w:p>
          <w:p w:rsidR="00BB3166" w:rsidRPr="00397726" w:rsidRDefault="00BB3166" w:rsidP="003F3EA9">
            <w:pPr>
              <w:shd w:val="clear" w:color="auto" w:fill="FFFFFF"/>
              <w:spacing w:after="0"/>
              <w:ind w:right="5"/>
              <w:jc w:val="center"/>
              <w:rPr>
                <w:rFonts w:ascii="Verdana" w:hAnsi="Verdana" w:cs="Arial"/>
                <w:sz w:val="18"/>
                <w:szCs w:val="18"/>
              </w:rPr>
            </w:pPr>
            <w:r>
              <w:rPr>
                <w:rFonts w:cs="Arial"/>
                <w:sz w:val="18"/>
                <w:szCs w:val="18"/>
              </w:rPr>
              <w:t xml:space="preserve">                                                                           </w:t>
            </w:r>
            <w:r w:rsidRPr="00AB4DCB">
              <w:rPr>
                <w:rFonts w:ascii="Verdana" w:hAnsi="Verdana" w:cs="Arial"/>
                <w:sz w:val="18"/>
                <w:szCs w:val="18"/>
              </w:rPr>
              <w:t xml:space="preserve">                                                                                                                                                                                                     </w:t>
            </w:r>
            <w:r>
              <w:rPr>
                <w:rFonts w:ascii="Verdana" w:hAnsi="Verdana" w:cs="Arial"/>
                <w:sz w:val="18"/>
                <w:szCs w:val="18"/>
              </w:rPr>
              <w:t xml:space="preserve">                                                                                                                               </w:t>
            </w:r>
          </w:p>
        </w:tc>
      </w:tr>
      <w:tr w:rsidR="003F3EA9" w:rsidRPr="007B317F" w:rsidTr="00BB3166">
        <w:tblPrEx>
          <w:tblLook w:val="00A0" w:firstRow="1" w:lastRow="0" w:firstColumn="1" w:lastColumn="0" w:noHBand="0" w:noVBand="0"/>
        </w:tblPrEx>
        <w:trPr>
          <w:trHeight w:val="407"/>
        </w:trPr>
        <w:tc>
          <w:tcPr>
            <w:tcW w:w="10050" w:type="dxa"/>
            <w:gridSpan w:val="2"/>
          </w:tcPr>
          <w:p w:rsidR="003F3EA9" w:rsidRDefault="003F3EA9" w:rsidP="003F3EA9">
            <w:pPr>
              <w:spacing w:after="0" w:line="240" w:lineRule="auto"/>
              <w:ind w:firstLine="708"/>
              <w:jc w:val="both"/>
              <w:rPr>
                <w:rFonts w:ascii="Verdana" w:hAnsi="Verdana" w:cs="Arial"/>
                <w:sz w:val="18"/>
                <w:szCs w:val="18"/>
                <w:lang w:eastAsia="tr-TR"/>
              </w:rPr>
            </w:pPr>
            <w:r>
              <w:rPr>
                <w:rFonts w:ascii="Verdana" w:hAnsi="Verdana" w:cs="Arial"/>
                <w:sz w:val="18"/>
                <w:szCs w:val="18"/>
                <w:lang w:eastAsia="tr-TR"/>
              </w:rPr>
              <w:t>Danışmanlığını yaptığım yukarıda bilgileri yer alan öğrencinin tez önerisi tarafımca incelenmiş ve uygun görülmüştür. Belirlenen konuda tez çalışması yapabilmesi hususunda,</w:t>
            </w:r>
          </w:p>
          <w:p w:rsidR="003F3EA9" w:rsidRPr="00F83E15" w:rsidRDefault="003F3EA9" w:rsidP="003F3EA9">
            <w:pPr>
              <w:spacing w:after="0" w:line="240" w:lineRule="auto"/>
              <w:rPr>
                <w:rFonts w:ascii="Verdana" w:hAnsi="Verdana" w:cs="Arial"/>
                <w:b/>
                <w:sz w:val="14"/>
                <w:szCs w:val="14"/>
              </w:rPr>
            </w:pPr>
            <w:r>
              <w:rPr>
                <w:rFonts w:ascii="Verdana" w:hAnsi="Verdana" w:cs="Arial"/>
                <w:sz w:val="18"/>
                <w:szCs w:val="18"/>
                <w:lang w:eastAsia="tr-TR"/>
              </w:rPr>
              <w:t xml:space="preserve">           Gereğini arz ederim.</w:t>
            </w:r>
          </w:p>
        </w:tc>
      </w:tr>
      <w:tr w:rsidR="003F3EA9" w:rsidRPr="007B317F" w:rsidTr="003F3EA9">
        <w:tblPrEx>
          <w:tblLook w:val="00A0" w:firstRow="1" w:lastRow="0" w:firstColumn="1" w:lastColumn="0" w:noHBand="0" w:noVBand="0"/>
        </w:tblPrEx>
        <w:trPr>
          <w:trHeight w:val="283"/>
        </w:trPr>
        <w:tc>
          <w:tcPr>
            <w:tcW w:w="10050" w:type="dxa"/>
            <w:gridSpan w:val="2"/>
          </w:tcPr>
          <w:p w:rsidR="003F3EA9" w:rsidRPr="00341EE4" w:rsidRDefault="003F3EA9" w:rsidP="003F3EA9">
            <w:pPr>
              <w:spacing w:after="0"/>
              <w:rPr>
                <w:rFonts w:ascii="Verdana" w:hAnsi="Verdana"/>
                <w:sz w:val="18"/>
                <w:szCs w:val="18"/>
                <w:lang w:eastAsia="tr-TR"/>
              </w:rPr>
            </w:pPr>
            <w:r w:rsidRPr="00341EE4">
              <w:rPr>
                <w:rFonts w:ascii="Verdana" w:hAnsi="Verdana"/>
                <w:sz w:val="18"/>
                <w:szCs w:val="18"/>
              </w:rPr>
              <w:t xml:space="preserve">                                                                  </w:t>
            </w:r>
            <w:r>
              <w:rPr>
                <w:rFonts w:ascii="Verdana" w:hAnsi="Verdana"/>
                <w:sz w:val="18"/>
                <w:szCs w:val="18"/>
              </w:rPr>
              <w:t xml:space="preserve">                      </w:t>
            </w:r>
            <w:r w:rsidRPr="00341EE4">
              <w:rPr>
                <w:rFonts w:ascii="Verdana" w:hAnsi="Verdana"/>
                <w:sz w:val="18"/>
                <w:szCs w:val="18"/>
              </w:rPr>
              <w:t xml:space="preserve">Tarih: </w:t>
            </w:r>
            <w:r w:rsidRPr="00341EE4">
              <w:rPr>
                <w:rFonts w:ascii="Verdana" w:hAnsi="Verdana"/>
                <w:sz w:val="18"/>
                <w:szCs w:val="18"/>
              </w:rPr>
              <w:fldChar w:fldCharType="begin">
                <w:ffData>
                  <w:name w:val=""/>
                  <w:enabled/>
                  <w:calcOnExit w:val="0"/>
                  <w:textInput>
                    <w:maxLength w:val="2"/>
                  </w:textInput>
                </w:ffData>
              </w:fldChar>
            </w:r>
            <w:r w:rsidRPr="00341EE4">
              <w:rPr>
                <w:rFonts w:ascii="Verdana" w:hAnsi="Verdana"/>
                <w:sz w:val="18"/>
                <w:szCs w:val="18"/>
              </w:rPr>
              <w:instrText xml:space="preserve"> FORMTEXT </w:instrText>
            </w:r>
            <w:r w:rsidRPr="00341EE4">
              <w:rPr>
                <w:rFonts w:ascii="Verdana" w:hAnsi="Verdana"/>
                <w:sz w:val="18"/>
                <w:szCs w:val="18"/>
              </w:rPr>
            </w:r>
            <w:r w:rsidRPr="00341EE4">
              <w:rPr>
                <w:rFonts w:ascii="Verdana" w:hAnsi="Verdana"/>
                <w:sz w:val="18"/>
                <w:szCs w:val="18"/>
              </w:rPr>
              <w:fldChar w:fldCharType="separate"/>
            </w:r>
            <w:r w:rsidRPr="00341EE4">
              <w:rPr>
                <w:rFonts w:ascii="Verdana" w:hAnsi="Verdana"/>
                <w:noProof/>
                <w:sz w:val="18"/>
                <w:szCs w:val="18"/>
              </w:rPr>
              <w:t> </w:t>
            </w:r>
            <w:r w:rsidRPr="00341EE4">
              <w:rPr>
                <w:rFonts w:ascii="Verdana" w:hAnsi="Verdana"/>
                <w:noProof/>
                <w:sz w:val="18"/>
                <w:szCs w:val="18"/>
              </w:rPr>
              <w:t> </w:t>
            </w:r>
            <w:r w:rsidRPr="00341EE4">
              <w:rPr>
                <w:rFonts w:ascii="Verdana" w:hAnsi="Verdana"/>
                <w:sz w:val="18"/>
                <w:szCs w:val="18"/>
              </w:rPr>
              <w:fldChar w:fldCharType="end"/>
            </w:r>
            <w:r w:rsidRPr="00341EE4">
              <w:rPr>
                <w:rFonts w:ascii="Verdana" w:hAnsi="Verdana"/>
                <w:sz w:val="18"/>
                <w:szCs w:val="18"/>
              </w:rPr>
              <w:t xml:space="preserve"> / </w:t>
            </w:r>
            <w:r w:rsidRPr="00341EE4">
              <w:rPr>
                <w:rFonts w:ascii="Verdana" w:hAnsi="Verdana"/>
                <w:sz w:val="18"/>
                <w:szCs w:val="18"/>
              </w:rPr>
              <w:fldChar w:fldCharType="begin">
                <w:ffData>
                  <w:name w:val=""/>
                  <w:enabled/>
                  <w:calcOnExit w:val="0"/>
                  <w:textInput>
                    <w:maxLength w:val="2"/>
                  </w:textInput>
                </w:ffData>
              </w:fldChar>
            </w:r>
            <w:r w:rsidRPr="00341EE4">
              <w:rPr>
                <w:rFonts w:ascii="Verdana" w:hAnsi="Verdana"/>
                <w:sz w:val="18"/>
                <w:szCs w:val="18"/>
              </w:rPr>
              <w:instrText xml:space="preserve"> FORMTEXT </w:instrText>
            </w:r>
            <w:r w:rsidRPr="00341EE4">
              <w:rPr>
                <w:rFonts w:ascii="Verdana" w:hAnsi="Verdana"/>
                <w:sz w:val="18"/>
                <w:szCs w:val="18"/>
              </w:rPr>
            </w:r>
            <w:r w:rsidRPr="00341EE4">
              <w:rPr>
                <w:rFonts w:ascii="Verdana" w:hAnsi="Verdana"/>
                <w:sz w:val="18"/>
                <w:szCs w:val="18"/>
              </w:rPr>
              <w:fldChar w:fldCharType="separate"/>
            </w:r>
            <w:r w:rsidRPr="00341EE4">
              <w:rPr>
                <w:rFonts w:ascii="Verdana" w:hAnsi="Verdana"/>
                <w:noProof/>
                <w:sz w:val="18"/>
                <w:szCs w:val="18"/>
              </w:rPr>
              <w:t> </w:t>
            </w:r>
            <w:r w:rsidRPr="00341EE4">
              <w:rPr>
                <w:rFonts w:ascii="Verdana" w:hAnsi="Verdana"/>
                <w:noProof/>
                <w:sz w:val="18"/>
                <w:szCs w:val="18"/>
              </w:rPr>
              <w:t> </w:t>
            </w:r>
            <w:r w:rsidRPr="00341EE4">
              <w:rPr>
                <w:rFonts w:ascii="Verdana" w:hAnsi="Verdana"/>
                <w:sz w:val="18"/>
                <w:szCs w:val="18"/>
              </w:rPr>
              <w:fldChar w:fldCharType="end"/>
            </w:r>
            <w:r w:rsidRPr="00341EE4">
              <w:rPr>
                <w:rFonts w:ascii="Verdana" w:hAnsi="Verdana"/>
                <w:sz w:val="18"/>
                <w:szCs w:val="18"/>
              </w:rPr>
              <w:t xml:space="preserve"> / </w:t>
            </w:r>
            <w:r w:rsidRPr="00341EE4">
              <w:rPr>
                <w:rFonts w:ascii="Verdana" w:hAnsi="Verdana"/>
                <w:sz w:val="18"/>
                <w:szCs w:val="18"/>
              </w:rPr>
              <w:fldChar w:fldCharType="begin">
                <w:ffData>
                  <w:name w:val=""/>
                  <w:enabled/>
                  <w:calcOnExit w:val="0"/>
                  <w:textInput>
                    <w:maxLength w:val="4"/>
                  </w:textInput>
                </w:ffData>
              </w:fldChar>
            </w:r>
            <w:r w:rsidRPr="00341EE4">
              <w:rPr>
                <w:rFonts w:ascii="Verdana" w:hAnsi="Verdana"/>
                <w:sz w:val="18"/>
                <w:szCs w:val="18"/>
              </w:rPr>
              <w:instrText xml:space="preserve"> FORMTEXT </w:instrText>
            </w:r>
            <w:r w:rsidRPr="00341EE4">
              <w:rPr>
                <w:rFonts w:ascii="Verdana" w:hAnsi="Verdana"/>
                <w:sz w:val="18"/>
                <w:szCs w:val="18"/>
              </w:rPr>
            </w:r>
            <w:r w:rsidRPr="00341EE4">
              <w:rPr>
                <w:rFonts w:ascii="Verdana" w:hAnsi="Verdana"/>
                <w:sz w:val="18"/>
                <w:szCs w:val="18"/>
              </w:rPr>
              <w:fldChar w:fldCharType="separate"/>
            </w:r>
            <w:r w:rsidRPr="00341EE4">
              <w:rPr>
                <w:rFonts w:ascii="Verdana" w:hAnsi="Verdana"/>
                <w:noProof/>
                <w:sz w:val="18"/>
                <w:szCs w:val="18"/>
              </w:rPr>
              <w:t> </w:t>
            </w:r>
            <w:r w:rsidRPr="00341EE4">
              <w:rPr>
                <w:rFonts w:ascii="Verdana" w:hAnsi="Verdana"/>
                <w:noProof/>
                <w:sz w:val="18"/>
                <w:szCs w:val="18"/>
              </w:rPr>
              <w:t> </w:t>
            </w:r>
            <w:r w:rsidRPr="00341EE4">
              <w:rPr>
                <w:rFonts w:ascii="Verdana" w:hAnsi="Verdana"/>
                <w:noProof/>
                <w:sz w:val="18"/>
                <w:szCs w:val="18"/>
              </w:rPr>
              <w:t> </w:t>
            </w:r>
            <w:r w:rsidRPr="00341EE4">
              <w:rPr>
                <w:rFonts w:ascii="Verdana" w:hAnsi="Verdana"/>
                <w:noProof/>
                <w:sz w:val="18"/>
                <w:szCs w:val="18"/>
              </w:rPr>
              <w:t> </w:t>
            </w:r>
            <w:r w:rsidRPr="00341EE4">
              <w:rPr>
                <w:rFonts w:ascii="Verdana" w:hAnsi="Verdana"/>
                <w:sz w:val="18"/>
                <w:szCs w:val="18"/>
              </w:rPr>
              <w:fldChar w:fldCharType="end"/>
            </w:r>
          </w:p>
        </w:tc>
      </w:tr>
      <w:tr w:rsidR="003F3EA9" w:rsidRPr="007B317F" w:rsidTr="003F3EA9">
        <w:tblPrEx>
          <w:tblLook w:val="00A0" w:firstRow="1" w:lastRow="0" w:firstColumn="1" w:lastColumn="0" w:noHBand="0" w:noVBand="0"/>
        </w:tblPrEx>
        <w:trPr>
          <w:trHeight w:val="283"/>
        </w:trPr>
        <w:tc>
          <w:tcPr>
            <w:tcW w:w="10050" w:type="dxa"/>
            <w:gridSpan w:val="2"/>
          </w:tcPr>
          <w:p w:rsidR="003F3EA9" w:rsidRPr="00341EE4" w:rsidRDefault="003F3EA9" w:rsidP="003F3EA9">
            <w:pPr>
              <w:spacing w:after="0"/>
              <w:rPr>
                <w:rFonts w:ascii="Verdana" w:hAnsi="Verdana" w:cs="Verdana"/>
                <w:b/>
                <w:bCs/>
                <w:color w:val="000000"/>
                <w:sz w:val="18"/>
                <w:szCs w:val="18"/>
              </w:rPr>
            </w:pPr>
            <w:r w:rsidRPr="00341EE4">
              <w:rPr>
                <w:rFonts w:ascii="Verdana" w:hAnsi="Verdana"/>
                <w:sz w:val="18"/>
                <w:szCs w:val="18"/>
              </w:rPr>
              <w:t xml:space="preserve">                                             </w:t>
            </w:r>
            <w:r>
              <w:rPr>
                <w:rFonts w:ascii="Verdana" w:hAnsi="Verdana"/>
                <w:sz w:val="18"/>
                <w:szCs w:val="18"/>
              </w:rPr>
              <w:t xml:space="preserve">        </w:t>
            </w:r>
            <w:r w:rsidRPr="00341EE4">
              <w:rPr>
                <w:rFonts w:ascii="Verdana" w:hAnsi="Verdana"/>
                <w:sz w:val="18"/>
                <w:szCs w:val="18"/>
              </w:rPr>
              <w:t xml:space="preserve"> </w:t>
            </w:r>
            <w:r>
              <w:rPr>
                <w:rFonts w:ascii="Verdana" w:hAnsi="Verdana"/>
                <w:sz w:val="18"/>
                <w:szCs w:val="18"/>
              </w:rPr>
              <w:t xml:space="preserve">Danışman </w:t>
            </w:r>
            <w:r w:rsidRPr="00341EE4">
              <w:rPr>
                <w:rFonts w:ascii="Verdana" w:hAnsi="Verdana"/>
                <w:sz w:val="18"/>
                <w:szCs w:val="18"/>
              </w:rPr>
              <w:t>Unvanı Adı Soyadı: </w:t>
            </w:r>
            <w:r w:rsidRPr="00341EE4">
              <w:rPr>
                <w:rFonts w:ascii="Verdana" w:hAnsi="Verdana"/>
                <w:sz w:val="18"/>
                <w:szCs w:val="18"/>
              </w:rPr>
              <w:fldChar w:fldCharType="begin">
                <w:ffData>
                  <w:name w:val=""/>
                  <w:enabled/>
                  <w:calcOnExit w:val="0"/>
                  <w:textInput>
                    <w:maxLength w:val="10000"/>
                  </w:textInput>
                </w:ffData>
              </w:fldChar>
            </w:r>
            <w:r w:rsidRPr="00341EE4">
              <w:rPr>
                <w:rFonts w:ascii="Verdana" w:hAnsi="Verdana"/>
                <w:sz w:val="18"/>
                <w:szCs w:val="18"/>
              </w:rPr>
              <w:instrText xml:space="preserve"> FORMTEXT </w:instrText>
            </w:r>
            <w:r w:rsidRPr="00341EE4">
              <w:rPr>
                <w:rFonts w:ascii="Verdana" w:hAnsi="Verdana"/>
                <w:sz w:val="18"/>
                <w:szCs w:val="18"/>
              </w:rPr>
            </w:r>
            <w:r w:rsidRPr="00341EE4">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341EE4">
              <w:rPr>
                <w:rFonts w:ascii="Verdana" w:hAnsi="Verdana"/>
                <w:sz w:val="18"/>
                <w:szCs w:val="18"/>
              </w:rPr>
              <w:fldChar w:fldCharType="end"/>
            </w:r>
            <w:r w:rsidRPr="00341EE4">
              <w:rPr>
                <w:rFonts w:ascii="Verdana" w:hAnsi="Verdana"/>
                <w:sz w:val="18"/>
                <w:szCs w:val="18"/>
              </w:rPr>
              <w:t>      </w:t>
            </w:r>
          </w:p>
        </w:tc>
      </w:tr>
      <w:tr w:rsidR="003F3EA9" w:rsidRPr="007B317F" w:rsidTr="003F3EA9">
        <w:tblPrEx>
          <w:tblLook w:val="00A0" w:firstRow="1" w:lastRow="0" w:firstColumn="1" w:lastColumn="0" w:noHBand="0" w:noVBand="0"/>
        </w:tblPrEx>
        <w:trPr>
          <w:trHeight w:val="283"/>
        </w:trPr>
        <w:tc>
          <w:tcPr>
            <w:tcW w:w="10050" w:type="dxa"/>
            <w:gridSpan w:val="2"/>
          </w:tcPr>
          <w:p w:rsidR="003F3EA9" w:rsidRDefault="003F3EA9" w:rsidP="003F3EA9">
            <w:pPr>
              <w:spacing w:after="0" w:line="240" w:lineRule="auto"/>
              <w:ind w:firstLine="708"/>
              <w:jc w:val="both"/>
              <w:rPr>
                <w:rFonts w:ascii="Verdana" w:hAnsi="Verdana" w:cs="Arial"/>
                <w:sz w:val="18"/>
                <w:szCs w:val="18"/>
                <w:lang w:eastAsia="tr-TR"/>
              </w:rPr>
            </w:pPr>
            <w:r>
              <w:rPr>
                <w:rFonts w:ascii="Verdana" w:hAnsi="Verdana"/>
                <w:sz w:val="20"/>
                <w:szCs w:val="20"/>
              </w:rPr>
              <w:t xml:space="preserve">                                                                    </w:t>
            </w:r>
            <w:r w:rsidRPr="00341EE4">
              <w:rPr>
                <w:rFonts w:ascii="Verdana" w:hAnsi="Verdana"/>
                <w:sz w:val="20"/>
                <w:szCs w:val="20"/>
              </w:rPr>
              <w:t>İmza:</w:t>
            </w:r>
          </w:p>
        </w:tc>
      </w:tr>
    </w:tbl>
    <w:p w:rsidR="009144A5" w:rsidRPr="003F3EA9" w:rsidRDefault="00FA5983" w:rsidP="003F3EA9">
      <w:pPr>
        <w:spacing w:after="0" w:line="240" w:lineRule="auto"/>
        <w:jc w:val="both"/>
        <w:rPr>
          <w:rFonts w:ascii="Verdana" w:hAnsi="Verdana"/>
          <w:b/>
          <w:sz w:val="18"/>
          <w:szCs w:val="18"/>
        </w:rPr>
      </w:pPr>
      <w:r>
        <w:rPr>
          <w:rFonts w:ascii="Verdana" w:hAnsi="Verdana"/>
          <w:b/>
          <w:sz w:val="18"/>
          <w:szCs w:val="18"/>
        </w:rPr>
        <w:tab/>
      </w:r>
      <w:r>
        <w:rPr>
          <w:rFonts w:ascii="Verdana" w:hAnsi="Verdana"/>
          <w:b/>
          <w:sz w:val="18"/>
          <w:szCs w:val="18"/>
        </w:rPr>
        <w:tab/>
      </w:r>
      <w:r w:rsidR="009144A5">
        <w:rPr>
          <w:rFonts w:ascii="Verdana" w:hAnsi="Verdana"/>
          <w:b/>
          <w:sz w:val="18"/>
          <w:szCs w:val="18"/>
        </w:rPr>
        <w:tab/>
      </w:r>
      <w:r w:rsidR="009144A5">
        <w:rPr>
          <w:rFonts w:ascii="Verdana" w:hAnsi="Verdana"/>
          <w:b/>
          <w:sz w:val="18"/>
          <w:szCs w:val="18"/>
        </w:rPr>
        <w:tab/>
      </w:r>
      <w:r w:rsidR="009144A5">
        <w:rPr>
          <w:rFonts w:ascii="Verdana" w:hAnsi="Verdana"/>
          <w:b/>
          <w:sz w:val="18"/>
          <w:szCs w:val="18"/>
        </w:rPr>
        <w:tab/>
      </w:r>
      <w:r w:rsidR="009144A5">
        <w:rPr>
          <w:rFonts w:ascii="Verdana" w:hAnsi="Verdana"/>
          <w:b/>
          <w:sz w:val="18"/>
          <w:szCs w:val="18"/>
        </w:rPr>
        <w:tab/>
      </w:r>
      <w:r w:rsidR="009144A5">
        <w:rPr>
          <w:rFonts w:ascii="Verdana" w:hAnsi="Verdana"/>
          <w:b/>
          <w:sz w:val="18"/>
          <w:szCs w:val="18"/>
        </w:rPr>
        <w:tab/>
      </w:r>
    </w:p>
    <w:sectPr w:rsidR="009144A5" w:rsidRPr="003F3EA9" w:rsidSect="006427E3">
      <w:headerReference w:type="default" r:id="rId9"/>
      <w:footerReference w:type="default" r:id="rId10"/>
      <w:pgSz w:w="11906" w:h="16838"/>
      <w:pgMar w:top="895" w:right="709" w:bottom="425" w:left="1418" w:header="56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21" w:rsidRDefault="00D14821">
      <w:r>
        <w:separator/>
      </w:r>
    </w:p>
  </w:endnote>
  <w:endnote w:type="continuationSeparator" w:id="0">
    <w:p w:rsidR="00D14821" w:rsidRDefault="00D1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E4" w:rsidRPr="00064BE4" w:rsidRDefault="00041992" w:rsidP="006427E3">
    <w:pPr>
      <w:pStyle w:val="Altbilgi"/>
      <w:spacing w:after="0" w:line="240" w:lineRule="auto"/>
      <w:ind w:left="-142"/>
      <w:jc w:val="both"/>
      <w:rPr>
        <w:rFonts w:ascii="Verdana" w:hAnsi="Verdana"/>
        <w:i/>
        <w:sz w:val="16"/>
        <w:szCs w:val="16"/>
      </w:rPr>
    </w:pPr>
    <w:proofErr w:type="gramStart"/>
    <w:r w:rsidRPr="00064BE4">
      <w:rPr>
        <w:rFonts w:ascii="Verdana" w:hAnsi="Verdana"/>
        <w:b/>
        <w:bCs/>
        <w:i/>
        <w:sz w:val="16"/>
        <w:szCs w:val="16"/>
      </w:rPr>
      <w:t>S</w:t>
    </w:r>
    <w:r w:rsidR="00B67185" w:rsidRPr="00064BE4">
      <w:rPr>
        <w:rFonts w:ascii="Verdana" w:hAnsi="Verdana"/>
        <w:b/>
        <w:bCs/>
        <w:i/>
        <w:sz w:val="16"/>
        <w:szCs w:val="16"/>
      </w:rPr>
      <w:t>CÜ Lisansüstü Eğitim ve Öğretim Yönetmeliği</w:t>
    </w:r>
    <w:r w:rsidR="000E7C1C" w:rsidRPr="00064BE4">
      <w:rPr>
        <w:rFonts w:ascii="Verdana" w:hAnsi="Verdana"/>
        <w:b/>
        <w:bCs/>
        <w:i/>
        <w:sz w:val="16"/>
        <w:szCs w:val="16"/>
      </w:rPr>
      <w:t xml:space="preserve"> Madde </w:t>
    </w:r>
    <w:r w:rsidR="00064BE4" w:rsidRPr="00064BE4">
      <w:rPr>
        <w:rFonts w:ascii="Verdana" w:hAnsi="Verdana"/>
        <w:b/>
        <w:bCs/>
        <w:i/>
        <w:sz w:val="16"/>
        <w:szCs w:val="16"/>
      </w:rPr>
      <w:t>2</w:t>
    </w:r>
    <w:r w:rsidR="001F7A7C" w:rsidRPr="00064BE4">
      <w:rPr>
        <w:rFonts w:ascii="Verdana" w:hAnsi="Verdana"/>
        <w:b/>
        <w:bCs/>
        <w:i/>
        <w:sz w:val="16"/>
        <w:szCs w:val="16"/>
      </w:rPr>
      <w:t>3-1</w:t>
    </w:r>
    <w:r w:rsidR="006427E3">
      <w:rPr>
        <w:rFonts w:ascii="Verdana" w:hAnsi="Verdana"/>
        <w:b/>
        <w:bCs/>
        <w:i/>
        <w:sz w:val="16"/>
        <w:szCs w:val="16"/>
      </w:rPr>
      <w:t>:</w:t>
    </w:r>
    <w:r w:rsidR="00B67185" w:rsidRPr="00064BE4">
      <w:rPr>
        <w:rFonts w:ascii="Verdana" w:hAnsi="Verdana"/>
        <w:bCs/>
        <w:i/>
        <w:sz w:val="16"/>
        <w:szCs w:val="16"/>
      </w:rPr>
      <w:t xml:space="preserve"> </w:t>
    </w:r>
    <w:r w:rsidR="00064BE4" w:rsidRPr="00064BE4">
      <w:rPr>
        <w:rFonts w:ascii="Verdana" w:hAnsi="Verdana"/>
        <w:i/>
        <w:sz w:val="16"/>
        <w:szCs w:val="16"/>
      </w:rPr>
      <w:t xml:space="preserve">Tezli yüksek lisans programında, enstitü ana bilim/ana sanat dalı başkanlığı her öğrenci için Üniversitesinin kadrosunda bulunan bir tez danışmanını en geç birinci yarıyılın sonuna kadar öğrencinin danışmanıyla beraber belirlediği tez konusunu da en geç ikinci yarıyılın sonuna kadar enstitüye önerir. </w:t>
    </w:r>
    <w:proofErr w:type="gramEnd"/>
    <w:r w:rsidR="00064BE4" w:rsidRPr="00064BE4">
      <w:rPr>
        <w:rFonts w:ascii="Verdana" w:hAnsi="Verdana"/>
        <w:i/>
        <w:sz w:val="16"/>
        <w:szCs w:val="16"/>
      </w:rPr>
      <w:t>Tez danışmanı ve tez konusu EYK onayı ile kesinleşir. Ancak dönem içerisinde tez konusu öneren veya değiştiren öğrenciler en erken takip eden yarıyılda tezini teslim edebilir.</w:t>
    </w:r>
  </w:p>
  <w:p w:rsidR="00B67185" w:rsidRDefault="000D0238" w:rsidP="00064BE4">
    <w:pPr>
      <w:pStyle w:val="Altbilgi"/>
      <w:spacing w:after="0" w:line="240" w:lineRule="auto"/>
      <w:jc w:val="right"/>
      <w:rPr>
        <w:rFonts w:ascii="Verdana" w:hAnsi="Verdana"/>
        <w:b/>
        <w:bCs/>
        <w:i/>
        <w:sz w:val="16"/>
        <w:szCs w:val="16"/>
      </w:rPr>
    </w:pPr>
    <w:r>
      <w:rPr>
        <w:rFonts w:ascii="Verdana" w:hAnsi="Verdana"/>
        <w:b/>
        <w:bCs/>
        <w:i/>
        <w:sz w:val="16"/>
        <w:szCs w:val="16"/>
      </w:rPr>
      <w:t>EBE-</w:t>
    </w:r>
    <w:r w:rsidR="006427E3">
      <w:rPr>
        <w:rFonts w:ascii="Verdana" w:hAnsi="Verdana"/>
        <w:b/>
        <w:bCs/>
        <w:i/>
        <w:sz w:val="16"/>
        <w:szCs w:val="16"/>
      </w:rPr>
      <w:t>B1.1</w:t>
    </w:r>
  </w:p>
  <w:p w:rsidR="00384A01" w:rsidRDefault="00384A01" w:rsidP="00384A01">
    <w:pPr>
      <w:pStyle w:val="Altbilgi"/>
      <w:spacing w:after="0" w:line="240" w:lineRule="auto"/>
      <w:ind w:left="1985" w:right="1841"/>
      <w:jc w:val="right"/>
      <w:rPr>
        <w:rFonts w:ascii="Verdana" w:hAnsi="Verdana"/>
        <w:b/>
        <w:bCs/>
        <w:i/>
        <w:sz w:val="16"/>
        <w:szCs w:val="16"/>
      </w:rPr>
    </w:pPr>
  </w:p>
  <w:p w:rsidR="00B67185" w:rsidRPr="003569AB" w:rsidRDefault="00384A01" w:rsidP="003569AB">
    <w:pPr>
      <w:pBdr>
        <w:top w:val="single" w:sz="4" w:space="1" w:color="auto"/>
        <w:left w:val="single" w:sz="4" w:space="4" w:color="auto"/>
        <w:bottom w:val="single" w:sz="4" w:space="1" w:color="auto"/>
        <w:right w:val="single" w:sz="4" w:space="4" w:color="auto"/>
        <w:between w:val="single" w:sz="4" w:space="1" w:color="auto"/>
        <w:bar w:val="single" w:sz="4" w:color="auto"/>
      </w:pBdr>
      <w:ind w:left="1701" w:right="1274"/>
      <w:jc w:val="center"/>
      <w:rPr>
        <w:rFonts w:ascii="Verdana" w:hAnsi="Verdana"/>
        <w:b/>
        <w:i/>
        <w:sz w:val="16"/>
        <w:szCs w:val="16"/>
      </w:rPr>
    </w:pPr>
    <w:r w:rsidRPr="003569AB">
      <w:rPr>
        <w:rFonts w:ascii="Verdana" w:hAnsi="Verdana"/>
        <w:b/>
        <w:bCs/>
        <w:i/>
        <w:sz w:val="16"/>
        <w:szCs w:val="16"/>
      </w:rPr>
      <w:t>Tez Önerisi konusu, Ana Bilim Dalı Kurulu tarafından değerlendirilerek, ilgili Kurul Kararı Enstitü Müdürlüğü’ne bildirilmelidir.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21" w:rsidRDefault="00D14821">
      <w:r>
        <w:separator/>
      </w:r>
    </w:p>
  </w:footnote>
  <w:footnote w:type="continuationSeparator" w:id="0">
    <w:p w:rsidR="00D14821" w:rsidRDefault="00D148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6427E3" w:rsidRPr="001D453F" w:rsidTr="008B6CA1">
      <w:trPr>
        <w:trHeight w:val="860"/>
        <w:jc w:val="center"/>
      </w:trPr>
      <w:tc>
        <w:tcPr>
          <w:tcW w:w="1386" w:type="dxa"/>
          <w:vAlign w:val="center"/>
        </w:tcPr>
        <w:p w:rsidR="006427E3" w:rsidRPr="006427E3" w:rsidRDefault="006427E3" w:rsidP="006427E3">
          <w:pPr>
            <w:tabs>
              <w:tab w:val="left" w:pos="1302"/>
            </w:tabs>
            <w:spacing w:after="0" w:line="240" w:lineRule="auto"/>
            <w:jc w:val="center"/>
            <w:rPr>
              <w:noProof/>
              <w:sz w:val="24"/>
              <w:szCs w:val="24"/>
              <w:lang w:eastAsia="tr-TR"/>
            </w:rPr>
          </w:pPr>
          <w:r w:rsidRPr="006427E3">
            <w:rPr>
              <w:noProof/>
              <w:sz w:val="24"/>
              <w:szCs w:val="24"/>
              <w:lang w:eastAsia="tr-TR"/>
            </w:rPr>
            <w:drawing>
              <wp:inline distT="0" distB="0" distL="0" distR="0">
                <wp:extent cx="733425" cy="685800"/>
                <wp:effectExtent l="0" t="0" r="0" b="0"/>
                <wp:docPr id="6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6838" w:type="dxa"/>
        </w:tcPr>
        <w:p w:rsidR="006427E3" w:rsidRPr="00160CA9" w:rsidRDefault="006427E3" w:rsidP="006427E3">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6427E3" w:rsidRPr="00160CA9" w:rsidRDefault="006427E3" w:rsidP="006427E3">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6427E3" w:rsidRPr="00160CA9" w:rsidRDefault="006427E3" w:rsidP="006427E3">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6427E3" w:rsidRPr="00160CA9" w:rsidRDefault="006427E3" w:rsidP="006427E3">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6427E3" w:rsidRPr="006427E3" w:rsidRDefault="006427E3" w:rsidP="006427E3">
          <w:pPr>
            <w:spacing w:after="0" w:line="240" w:lineRule="auto"/>
            <w:jc w:val="center"/>
            <w:rPr>
              <w:rFonts w:ascii="Times New Roman" w:hAnsi="Times New Roman"/>
              <w:noProof/>
              <w:sz w:val="24"/>
              <w:szCs w:val="24"/>
              <w:lang w:eastAsia="tr-TR"/>
            </w:rPr>
          </w:pPr>
          <w:r w:rsidRPr="006427E3">
            <w:rPr>
              <w:rFonts w:ascii="Times New Roman" w:hAnsi="Times New Roman"/>
              <w:noProof/>
              <w:sz w:val="24"/>
              <w:szCs w:val="24"/>
              <w:lang w:eastAsia="tr-TR"/>
            </w:rPr>
            <w:drawing>
              <wp:inline distT="0" distB="0" distL="0" distR="0">
                <wp:extent cx="742950" cy="685800"/>
                <wp:effectExtent l="0" t="0" r="0" b="0"/>
                <wp:docPr id="6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tc>
    </w:tr>
    <w:tr w:rsidR="006427E3" w:rsidRPr="001D453F" w:rsidTr="008B6CA1">
      <w:trPr>
        <w:trHeight w:val="211"/>
        <w:jc w:val="center"/>
      </w:trPr>
      <w:tc>
        <w:tcPr>
          <w:tcW w:w="9670" w:type="dxa"/>
          <w:gridSpan w:val="3"/>
        </w:tcPr>
        <w:p w:rsidR="006427E3" w:rsidRDefault="006427E3" w:rsidP="006427E3">
          <w:pPr>
            <w:autoSpaceDE w:val="0"/>
            <w:autoSpaceDN w:val="0"/>
            <w:adjustRightInd w:val="0"/>
            <w:spacing w:after="0" w:line="240" w:lineRule="auto"/>
            <w:ind w:left="37"/>
            <w:jc w:val="center"/>
            <w:rPr>
              <w:rFonts w:ascii="Verdana" w:hAnsi="Verdana" w:cs="Verdana"/>
              <w:b/>
              <w:bCs/>
              <w:color w:val="000000"/>
              <w:sz w:val="20"/>
              <w:szCs w:val="20"/>
              <w:lang w:eastAsia="tr-TR"/>
            </w:rPr>
          </w:pPr>
          <w:r>
            <w:rPr>
              <w:rFonts w:ascii="Verdana" w:hAnsi="Verdana" w:cs="Verdana"/>
              <w:b/>
              <w:bCs/>
              <w:sz w:val="20"/>
              <w:szCs w:val="20"/>
            </w:rPr>
            <w:t xml:space="preserve">YÜKSEK LİSANS </w:t>
          </w:r>
          <w:r w:rsidRPr="00432778">
            <w:rPr>
              <w:rFonts w:ascii="Verdana" w:hAnsi="Verdana" w:cs="Verdana"/>
              <w:b/>
              <w:bCs/>
              <w:sz w:val="20"/>
              <w:szCs w:val="20"/>
            </w:rPr>
            <w:t>TEZ ÖNERİSİ BİLDİRİM FORMU</w:t>
          </w:r>
        </w:p>
        <w:p w:rsidR="006427E3" w:rsidRPr="00160CA9" w:rsidRDefault="006427E3" w:rsidP="006427E3">
          <w:pPr>
            <w:autoSpaceDE w:val="0"/>
            <w:autoSpaceDN w:val="0"/>
            <w:adjustRightInd w:val="0"/>
            <w:spacing w:after="0" w:line="240" w:lineRule="auto"/>
            <w:rPr>
              <w:rFonts w:ascii="Times New Roman" w:hAnsi="Times New Roman"/>
              <w:noProof/>
              <w:sz w:val="24"/>
              <w:szCs w:val="24"/>
              <w:lang w:eastAsia="tr-TR"/>
            </w:rPr>
          </w:pPr>
        </w:p>
      </w:tc>
    </w:tr>
    <w:tr w:rsidR="006427E3" w:rsidRPr="001D453F" w:rsidTr="008B6CA1">
      <w:trPr>
        <w:trHeight w:val="211"/>
        <w:jc w:val="center"/>
      </w:trPr>
      <w:tc>
        <w:tcPr>
          <w:tcW w:w="9670" w:type="dxa"/>
          <w:gridSpan w:val="3"/>
        </w:tcPr>
        <w:p w:rsidR="006427E3" w:rsidRDefault="006427E3" w:rsidP="006427E3">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rsidR="00B67185" w:rsidRDefault="00B67185" w:rsidP="003C1559">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CAD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A2B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4D7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F6E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B0F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86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60BD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44C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FE2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EEF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7703D76"/>
    <w:multiLevelType w:val="hybridMultilevel"/>
    <w:tmpl w:val="073AA28C"/>
    <w:lvl w:ilvl="0" w:tplc="4CB2A6BC">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bJ8BMnc5Qh3zrd84KdJgfy/mMvbroZyvYyBwMmtGehW2a9Nuxz8zfodTHObhlkWj2wxzg65OyWxZ+e6mX1ojQ==" w:salt="o53gco7h5RTx678tEsu3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1F74"/>
    <w:rsid w:val="0000366E"/>
    <w:rsid w:val="000067F1"/>
    <w:rsid w:val="00014196"/>
    <w:rsid w:val="00030308"/>
    <w:rsid w:val="00034914"/>
    <w:rsid w:val="0004120F"/>
    <w:rsid w:val="00041992"/>
    <w:rsid w:val="0005111C"/>
    <w:rsid w:val="000544B9"/>
    <w:rsid w:val="00055763"/>
    <w:rsid w:val="0006414E"/>
    <w:rsid w:val="000647CC"/>
    <w:rsid w:val="00064BE4"/>
    <w:rsid w:val="00066490"/>
    <w:rsid w:val="00077D1D"/>
    <w:rsid w:val="00081AEF"/>
    <w:rsid w:val="000942A8"/>
    <w:rsid w:val="000B1F11"/>
    <w:rsid w:val="000B604E"/>
    <w:rsid w:val="000D0238"/>
    <w:rsid w:val="000E7C1C"/>
    <w:rsid w:val="0010209A"/>
    <w:rsid w:val="00107222"/>
    <w:rsid w:val="001117B4"/>
    <w:rsid w:val="0011299C"/>
    <w:rsid w:val="001252B3"/>
    <w:rsid w:val="001324F3"/>
    <w:rsid w:val="00140E57"/>
    <w:rsid w:val="00141A51"/>
    <w:rsid w:val="001543C2"/>
    <w:rsid w:val="00155156"/>
    <w:rsid w:val="001570F6"/>
    <w:rsid w:val="00161B98"/>
    <w:rsid w:val="00167F05"/>
    <w:rsid w:val="00173DF6"/>
    <w:rsid w:val="00174E0C"/>
    <w:rsid w:val="001819EB"/>
    <w:rsid w:val="00194581"/>
    <w:rsid w:val="00195EC5"/>
    <w:rsid w:val="001B3561"/>
    <w:rsid w:val="001C18A6"/>
    <w:rsid w:val="001D40D1"/>
    <w:rsid w:val="001D7047"/>
    <w:rsid w:val="001E409E"/>
    <w:rsid w:val="001F3A2D"/>
    <w:rsid w:val="001F7A7C"/>
    <w:rsid w:val="00216EE2"/>
    <w:rsid w:val="00242E3E"/>
    <w:rsid w:val="00255A33"/>
    <w:rsid w:val="0026490F"/>
    <w:rsid w:val="002762C2"/>
    <w:rsid w:val="00276486"/>
    <w:rsid w:val="0027658D"/>
    <w:rsid w:val="002879C9"/>
    <w:rsid w:val="002A54DF"/>
    <w:rsid w:val="002A61C0"/>
    <w:rsid w:val="002A7E6F"/>
    <w:rsid w:val="002B3585"/>
    <w:rsid w:val="002B66CC"/>
    <w:rsid w:val="002C62B7"/>
    <w:rsid w:val="002E4699"/>
    <w:rsid w:val="002F7917"/>
    <w:rsid w:val="00313CFF"/>
    <w:rsid w:val="00330DA6"/>
    <w:rsid w:val="0033299C"/>
    <w:rsid w:val="003351EA"/>
    <w:rsid w:val="00336EBF"/>
    <w:rsid w:val="00336FBB"/>
    <w:rsid w:val="00341EE4"/>
    <w:rsid w:val="0034397A"/>
    <w:rsid w:val="0035662D"/>
    <w:rsid w:val="003569AB"/>
    <w:rsid w:val="00361249"/>
    <w:rsid w:val="00362F2C"/>
    <w:rsid w:val="00373D97"/>
    <w:rsid w:val="00375FA8"/>
    <w:rsid w:val="00384A01"/>
    <w:rsid w:val="00387B64"/>
    <w:rsid w:val="00393F28"/>
    <w:rsid w:val="00397726"/>
    <w:rsid w:val="003A5CA5"/>
    <w:rsid w:val="003B0E8C"/>
    <w:rsid w:val="003B1D94"/>
    <w:rsid w:val="003B2F4F"/>
    <w:rsid w:val="003B588B"/>
    <w:rsid w:val="003C1559"/>
    <w:rsid w:val="003C269F"/>
    <w:rsid w:val="003C54A5"/>
    <w:rsid w:val="003D0A48"/>
    <w:rsid w:val="003D37B9"/>
    <w:rsid w:val="003D58A4"/>
    <w:rsid w:val="003D6909"/>
    <w:rsid w:val="003E6B49"/>
    <w:rsid w:val="003E7EBA"/>
    <w:rsid w:val="003F3EA9"/>
    <w:rsid w:val="003F65D9"/>
    <w:rsid w:val="00400F67"/>
    <w:rsid w:val="00417C08"/>
    <w:rsid w:val="00420F11"/>
    <w:rsid w:val="00424B75"/>
    <w:rsid w:val="00426CFA"/>
    <w:rsid w:val="00432778"/>
    <w:rsid w:val="004464A4"/>
    <w:rsid w:val="00447192"/>
    <w:rsid w:val="00452ABA"/>
    <w:rsid w:val="004575AF"/>
    <w:rsid w:val="0046145F"/>
    <w:rsid w:val="00470B83"/>
    <w:rsid w:val="0047162B"/>
    <w:rsid w:val="00482EF0"/>
    <w:rsid w:val="00484D01"/>
    <w:rsid w:val="004A7276"/>
    <w:rsid w:val="004B3371"/>
    <w:rsid w:val="004B6A61"/>
    <w:rsid w:val="004C165D"/>
    <w:rsid w:val="004C229A"/>
    <w:rsid w:val="004C4120"/>
    <w:rsid w:val="004D656D"/>
    <w:rsid w:val="004E29DB"/>
    <w:rsid w:val="004E316A"/>
    <w:rsid w:val="004F00AC"/>
    <w:rsid w:val="00506AC3"/>
    <w:rsid w:val="00510406"/>
    <w:rsid w:val="0051626A"/>
    <w:rsid w:val="005177B9"/>
    <w:rsid w:val="00545A92"/>
    <w:rsid w:val="005474E0"/>
    <w:rsid w:val="0055005E"/>
    <w:rsid w:val="00550985"/>
    <w:rsid w:val="00553514"/>
    <w:rsid w:val="005556DB"/>
    <w:rsid w:val="00556EF1"/>
    <w:rsid w:val="00585EE8"/>
    <w:rsid w:val="00591BE8"/>
    <w:rsid w:val="00592A3F"/>
    <w:rsid w:val="0059422B"/>
    <w:rsid w:val="005C4CC2"/>
    <w:rsid w:val="005E24AC"/>
    <w:rsid w:val="005F5184"/>
    <w:rsid w:val="005F7CD3"/>
    <w:rsid w:val="006032CC"/>
    <w:rsid w:val="00605251"/>
    <w:rsid w:val="006142B3"/>
    <w:rsid w:val="006211FD"/>
    <w:rsid w:val="00623AB4"/>
    <w:rsid w:val="006427E3"/>
    <w:rsid w:val="00645E77"/>
    <w:rsid w:val="006522B7"/>
    <w:rsid w:val="00655254"/>
    <w:rsid w:val="00664060"/>
    <w:rsid w:val="006708FA"/>
    <w:rsid w:val="00675925"/>
    <w:rsid w:val="0067604E"/>
    <w:rsid w:val="00686333"/>
    <w:rsid w:val="006873F4"/>
    <w:rsid w:val="006913D8"/>
    <w:rsid w:val="00695949"/>
    <w:rsid w:val="00696E5B"/>
    <w:rsid w:val="006A16B4"/>
    <w:rsid w:val="006B0541"/>
    <w:rsid w:val="006B3F07"/>
    <w:rsid w:val="006B7998"/>
    <w:rsid w:val="006D57DF"/>
    <w:rsid w:val="006D7AD5"/>
    <w:rsid w:val="006E4772"/>
    <w:rsid w:val="00702F13"/>
    <w:rsid w:val="00726EA2"/>
    <w:rsid w:val="00735CCB"/>
    <w:rsid w:val="00736134"/>
    <w:rsid w:val="00744989"/>
    <w:rsid w:val="00754E2B"/>
    <w:rsid w:val="0075660B"/>
    <w:rsid w:val="007663A3"/>
    <w:rsid w:val="007676F0"/>
    <w:rsid w:val="00771A73"/>
    <w:rsid w:val="007722A3"/>
    <w:rsid w:val="007734E0"/>
    <w:rsid w:val="00775EA1"/>
    <w:rsid w:val="007A35A2"/>
    <w:rsid w:val="007A3FD6"/>
    <w:rsid w:val="007A7B02"/>
    <w:rsid w:val="007B317F"/>
    <w:rsid w:val="007B7991"/>
    <w:rsid w:val="007C0E3F"/>
    <w:rsid w:val="007C379B"/>
    <w:rsid w:val="007C7FF5"/>
    <w:rsid w:val="007D55E9"/>
    <w:rsid w:val="007E2CC9"/>
    <w:rsid w:val="007E7D00"/>
    <w:rsid w:val="007F16F2"/>
    <w:rsid w:val="008008D1"/>
    <w:rsid w:val="008054AD"/>
    <w:rsid w:val="008068B4"/>
    <w:rsid w:val="00812977"/>
    <w:rsid w:val="00845891"/>
    <w:rsid w:val="0084766C"/>
    <w:rsid w:val="008521AD"/>
    <w:rsid w:val="0085498C"/>
    <w:rsid w:val="00894226"/>
    <w:rsid w:val="008A30B8"/>
    <w:rsid w:val="008A3772"/>
    <w:rsid w:val="008A7D06"/>
    <w:rsid w:val="008C01A8"/>
    <w:rsid w:val="008E0A16"/>
    <w:rsid w:val="008E7D90"/>
    <w:rsid w:val="008F00FA"/>
    <w:rsid w:val="008F1576"/>
    <w:rsid w:val="008F613E"/>
    <w:rsid w:val="008F74DC"/>
    <w:rsid w:val="008F7874"/>
    <w:rsid w:val="0090010B"/>
    <w:rsid w:val="009003AA"/>
    <w:rsid w:val="0090362B"/>
    <w:rsid w:val="009144A5"/>
    <w:rsid w:val="009267FD"/>
    <w:rsid w:val="00931307"/>
    <w:rsid w:val="0096269B"/>
    <w:rsid w:val="00963635"/>
    <w:rsid w:val="00985DD4"/>
    <w:rsid w:val="009A02A9"/>
    <w:rsid w:val="009B4542"/>
    <w:rsid w:val="009B56C2"/>
    <w:rsid w:val="009B57D3"/>
    <w:rsid w:val="009B6C8B"/>
    <w:rsid w:val="009C0444"/>
    <w:rsid w:val="009C1F38"/>
    <w:rsid w:val="009C3100"/>
    <w:rsid w:val="009D7B1A"/>
    <w:rsid w:val="009E11F5"/>
    <w:rsid w:val="009E63C3"/>
    <w:rsid w:val="009E6919"/>
    <w:rsid w:val="009E78D4"/>
    <w:rsid w:val="009F3867"/>
    <w:rsid w:val="00A04C38"/>
    <w:rsid w:val="00A170A2"/>
    <w:rsid w:val="00A17B0E"/>
    <w:rsid w:val="00A4392A"/>
    <w:rsid w:val="00A4684C"/>
    <w:rsid w:val="00A52D87"/>
    <w:rsid w:val="00A7275D"/>
    <w:rsid w:val="00A77925"/>
    <w:rsid w:val="00A81413"/>
    <w:rsid w:val="00A86993"/>
    <w:rsid w:val="00AA4324"/>
    <w:rsid w:val="00AA4BD0"/>
    <w:rsid w:val="00AB0938"/>
    <w:rsid w:val="00AB4DCB"/>
    <w:rsid w:val="00AC467A"/>
    <w:rsid w:val="00AD0690"/>
    <w:rsid w:val="00AD3411"/>
    <w:rsid w:val="00AD650B"/>
    <w:rsid w:val="00AE00EE"/>
    <w:rsid w:val="00AF043D"/>
    <w:rsid w:val="00AF5704"/>
    <w:rsid w:val="00B003A4"/>
    <w:rsid w:val="00B0140C"/>
    <w:rsid w:val="00B02057"/>
    <w:rsid w:val="00B106FD"/>
    <w:rsid w:val="00B2072E"/>
    <w:rsid w:val="00B22493"/>
    <w:rsid w:val="00B279C4"/>
    <w:rsid w:val="00B36DEF"/>
    <w:rsid w:val="00B37FA1"/>
    <w:rsid w:val="00B54C15"/>
    <w:rsid w:val="00B56696"/>
    <w:rsid w:val="00B67185"/>
    <w:rsid w:val="00B6793A"/>
    <w:rsid w:val="00B707F7"/>
    <w:rsid w:val="00B76AD5"/>
    <w:rsid w:val="00B87590"/>
    <w:rsid w:val="00BA3A6D"/>
    <w:rsid w:val="00BA7663"/>
    <w:rsid w:val="00BB3166"/>
    <w:rsid w:val="00BB5626"/>
    <w:rsid w:val="00BB7BAC"/>
    <w:rsid w:val="00BD013E"/>
    <w:rsid w:val="00BD640F"/>
    <w:rsid w:val="00BE17E2"/>
    <w:rsid w:val="00BF7FF9"/>
    <w:rsid w:val="00C05F3D"/>
    <w:rsid w:val="00C158A2"/>
    <w:rsid w:val="00C55618"/>
    <w:rsid w:val="00C660DD"/>
    <w:rsid w:val="00C90FF2"/>
    <w:rsid w:val="00C9610F"/>
    <w:rsid w:val="00CA18AE"/>
    <w:rsid w:val="00CA27A5"/>
    <w:rsid w:val="00CA3F9D"/>
    <w:rsid w:val="00CB2627"/>
    <w:rsid w:val="00CB75A5"/>
    <w:rsid w:val="00CC2726"/>
    <w:rsid w:val="00CC3849"/>
    <w:rsid w:val="00CC76C4"/>
    <w:rsid w:val="00CE7D48"/>
    <w:rsid w:val="00CE7F9F"/>
    <w:rsid w:val="00D14821"/>
    <w:rsid w:val="00D31744"/>
    <w:rsid w:val="00D5129C"/>
    <w:rsid w:val="00D612F1"/>
    <w:rsid w:val="00D629C7"/>
    <w:rsid w:val="00D676C6"/>
    <w:rsid w:val="00D678C6"/>
    <w:rsid w:val="00D77D62"/>
    <w:rsid w:val="00D86EE6"/>
    <w:rsid w:val="00D9594D"/>
    <w:rsid w:val="00DA1AA7"/>
    <w:rsid w:val="00DA4DAC"/>
    <w:rsid w:val="00DA70B9"/>
    <w:rsid w:val="00DB2F3E"/>
    <w:rsid w:val="00DC6446"/>
    <w:rsid w:val="00DC7938"/>
    <w:rsid w:val="00DD4042"/>
    <w:rsid w:val="00DE129F"/>
    <w:rsid w:val="00DF7D3C"/>
    <w:rsid w:val="00E238CC"/>
    <w:rsid w:val="00E247BF"/>
    <w:rsid w:val="00E339BC"/>
    <w:rsid w:val="00E37045"/>
    <w:rsid w:val="00E60198"/>
    <w:rsid w:val="00E64CC2"/>
    <w:rsid w:val="00E6652B"/>
    <w:rsid w:val="00E8321D"/>
    <w:rsid w:val="00E956C8"/>
    <w:rsid w:val="00EA002A"/>
    <w:rsid w:val="00EA106B"/>
    <w:rsid w:val="00EA1548"/>
    <w:rsid w:val="00EB2CA9"/>
    <w:rsid w:val="00EB4E48"/>
    <w:rsid w:val="00F20F6A"/>
    <w:rsid w:val="00F25253"/>
    <w:rsid w:val="00F261A1"/>
    <w:rsid w:val="00F26578"/>
    <w:rsid w:val="00F26633"/>
    <w:rsid w:val="00F26C0A"/>
    <w:rsid w:val="00F33FE1"/>
    <w:rsid w:val="00F35599"/>
    <w:rsid w:val="00F35E96"/>
    <w:rsid w:val="00F42A5B"/>
    <w:rsid w:val="00F43041"/>
    <w:rsid w:val="00F5218F"/>
    <w:rsid w:val="00F63C3A"/>
    <w:rsid w:val="00F65358"/>
    <w:rsid w:val="00F72002"/>
    <w:rsid w:val="00F82FFA"/>
    <w:rsid w:val="00F83E15"/>
    <w:rsid w:val="00F901CC"/>
    <w:rsid w:val="00FA3B56"/>
    <w:rsid w:val="00FA5983"/>
    <w:rsid w:val="00FC476C"/>
    <w:rsid w:val="00FC505C"/>
    <w:rsid w:val="00FE4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17500"/>
  <w15:chartTrackingRefBased/>
  <w15:docId w15:val="{A4A0EF2A-4ADF-4739-A887-94CB75B7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216EE2"/>
    <w:pPr>
      <w:spacing w:after="0" w:line="240" w:lineRule="auto"/>
    </w:pPr>
    <w:rPr>
      <w:rFonts w:ascii="Tahoma" w:eastAsia="Calibri" w:hAnsi="Tahoma"/>
      <w:sz w:val="16"/>
      <w:szCs w:val="16"/>
      <w:lang w:val="x-none" w:eastAsia="x-none"/>
    </w:rPr>
  </w:style>
  <w:style w:type="character" w:customStyle="1" w:styleId="BalonMetniChar">
    <w:name w:val="Balon Metni Char"/>
    <w:link w:val="BalonMetni"/>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hAnsi="Verdana" w:cs="Verdana"/>
      <w:color w:val="000000"/>
      <w:sz w:val="24"/>
      <w:szCs w:val="24"/>
    </w:rPr>
  </w:style>
  <w:style w:type="paragraph" w:customStyle="1" w:styleId="stbilgi">
    <w:name w:val="Üstbilgi"/>
    <w:basedOn w:val="Normal"/>
    <w:rsid w:val="003C1559"/>
    <w:pPr>
      <w:tabs>
        <w:tab w:val="center" w:pos="4536"/>
        <w:tab w:val="right" w:pos="9072"/>
      </w:tabs>
    </w:pPr>
  </w:style>
  <w:style w:type="paragraph" w:customStyle="1" w:styleId="Altbilgi">
    <w:name w:val="Altbilgi"/>
    <w:basedOn w:val="Normal"/>
    <w:rsid w:val="003C1559"/>
    <w:pPr>
      <w:tabs>
        <w:tab w:val="center" w:pos="4536"/>
        <w:tab w:val="right" w:pos="9072"/>
      </w:tabs>
    </w:pPr>
  </w:style>
  <w:style w:type="paragraph" w:customStyle="1" w:styleId="NormalVerdana">
    <w:name w:val="Normal + Verdana"/>
    <w:aliases w:val="8 nk,Sonra:  0 nk,Satır aralığı:  tek"/>
    <w:basedOn w:val="Default"/>
    <w:link w:val="NormalVerdanaChar"/>
    <w:rsid w:val="003C1559"/>
    <w:rPr>
      <w:rFonts w:cs="Arial"/>
      <w:sz w:val="18"/>
      <w:szCs w:val="18"/>
    </w:rPr>
  </w:style>
  <w:style w:type="paragraph" w:customStyle="1" w:styleId="ecmsonormal">
    <w:name w:val="ecmsonormal"/>
    <w:basedOn w:val="Normal"/>
    <w:rsid w:val="0051626A"/>
    <w:pPr>
      <w:spacing w:before="100" w:beforeAutospacing="1" w:after="100" w:afterAutospacing="1" w:line="240" w:lineRule="auto"/>
    </w:pPr>
    <w:rPr>
      <w:rFonts w:ascii="Times New Roman" w:hAnsi="Times New Roman"/>
      <w:sz w:val="24"/>
      <w:szCs w:val="24"/>
      <w:lang w:eastAsia="tr-TR"/>
    </w:rPr>
  </w:style>
  <w:style w:type="character" w:customStyle="1" w:styleId="DefaultChar">
    <w:name w:val="Default Char"/>
    <w:link w:val="Default"/>
    <w:rsid w:val="005C4CC2"/>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5C4CC2"/>
    <w:rPr>
      <w:rFonts w:ascii="Verdana" w:hAnsi="Verdana" w:cs="Arial"/>
      <w:color w:val="000000"/>
      <w:sz w:val="18"/>
      <w:szCs w:val="18"/>
      <w:lang w:val="tr-TR" w:eastAsia="tr-TR" w:bidi="ar-SA"/>
    </w:rPr>
  </w:style>
  <w:style w:type="paragraph" w:styleId="stBilgi0">
    <w:name w:val="header"/>
    <w:basedOn w:val="Normal"/>
    <w:link w:val="stBilgiChar"/>
    <w:rsid w:val="00384A01"/>
    <w:pPr>
      <w:tabs>
        <w:tab w:val="center" w:pos="4536"/>
        <w:tab w:val="right" w:pos="9072"/>
      </w:tabs>
      <w:spacing w:after="0" w:line="240" w:lineRule="auto"/>
    </w:pPr>
  </w:style>
  <w:style w:type="character" w:customStyle="1" w:styleId="stBilgiChar">
    <w:name w:val="Üst Bilgi Char"/>
    <w:basedOn w:val="VarsaylanParagrafYazTipi"/>
    <w:link w:val="stBilgi0"/>
    <w:rsid w:val="00384A01"/>
    <w:rPr>
      <w:rFonts w:eastAsia="Times New Roman"/>
      <w:sz w:val="22"/>
      <w:szCs w:val="22"/>
      <w:lang w:eastAsia="en-US"/>
    </w:rPr>
  </w:style>
  <w:style w:type="paragraph" w:styleId="AltBilgi0">
    <w:name w:val="footer"/>
    <w:basedOn w:val="Normal"/>
    <w:link w:val="AltBilgiChar"/>
    <w:rsid w:val="00384A01"/>
    <w:pPr>
      <w:tabs>
        <w:tab w:val="center" w:pos="4536"/>
        <w:tab w:val="right" w:pos="9072"/>
      </w:tabs>
      <w:spacing w:after="0" w:line="240" w:lineRule="auto"/>
    </w:pPr>
  </w:style>
  <w:style w:type="character" w:customStyle="1" w:styleId="AltBilgiChar">
    <w:name w:val="Alt Bilgi Char"/>
    <w:basedOn w:val="VarsaylanParagrafYazTipi"/>
    <w:link w:val="AltBilgi0"/>
    <w:rsid w:val="00384A01"/>
    <w:rPr>
      <w:rFonts w:eastAsia="Times New Roman"/>
      <w:sz w:val="22"/>
      <w:szCs w:val="22"/>
      <w:lang w:eastAsia="en-US"/>
    </w:rPr>
  </w:style>
  <w:style w:type="character" w:styleId="Gl">
    <w:name w:val="Strong"/>
    <w:basedOn w:val="VarsaylanParagrafYazTipi"/>
    <w:uiPriority w:val="22"/>
    <w:qFormat/>
    <w:locked/>
    <w:rsid w:val="004B6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274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itimbilenst.cumhuriyet.edu.tr/userfiles/94/files/Tez%20%C3%96nerisi%20Yaz%C4%B1m%20K%C4%B1lavuz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3D71-D23D-4D2E-812B-3D2A6E7F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327</Words>
  <Characters>1866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Windows Kullanıcısı</cp:lastModifiedBy>
  <cp:revision>11</cp:revision>
  <cp:lastPrinted>2014-05-26T10:12:00Z</cp:lastPrinted>
  <dcterms:created xsi:type="dcterms:W3CDTF">2023-03-20T15:07:00Z</dcterms:created>
  <dcterms:modified xsi:type="dcterms:W3CDTF">2024-02-05T08:57:00Z</dcterms:modified>
</cp:coreProperties>
</file>